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10732" w14:textId="6362B423" w:rsidR="00A334F7" w:rsidRPr="00A334F7" w:rsidRDefault="00A334F7" w:rsidP="00A334F7">
      <w:pPr>
        <w:pStyle w:val="Default"/>
        <w:spacing w:line="312" w:lineRule="auto"/>
        <w:rPr>
          <w:color w:val="4471C4"/>
          <w:sz w:val="26"/>
          <w:szCs w:val="26"/>
          <w:lang w:val="en-GB"/>
        </w:rPr>
      </w:pPr>
      <w:r w:rsidRPr="00A334F7">
        <w:rPr>
          <w:b/>
          <w:bCs/>
          <w:color w:val="4471C4"/>
          <w:sz w:val="26"/>
          <w:szCs w:val="26"/>
          <w:lang w:val="en-GB"/>
        </w:rPr>
        <w:t xml:space="preserve">Data Transfer Agreement </w:t>
      </w:r>
    </w:p>
    <w:p w14:paraId="0FD060CC" w14:textId="76CCAD41" w:rsidR="00A334F7" w:rsidRPr="00A334F7" w:rsidRDefault="00A334F7" w:rsidP="00A334F7">
      <w:pPr>
        <w:pStyle w:val="Default"/>
        <w:spacing w:line="312" w:lineRule="auto"/>
        <w:rPr>
          <w:i/>
          <w:iCs/>
          <w:sz w:val="22"/>
          <w:szCs w:val="22"/>
          <w:lang w:val="en-GB"/>
        </w:rPr>
      </w:pPr>
      <w:r w:rsidRPr="00A334F7">
        <w:rPr>
          <w:sz w:val="22"/>
          <w:szCs w:val="22"/>
          <w:lang w:val="en-GB"/>
        </w:rPr>
        <w:t>This D</w:t>
      </w:r>
      <w:r w:rsidR="00394C97">
        <w:rPr>
          <w:sz w:val="22"/>
          <w:szCs w:val="22"/>
          <w:lang w:val="en-GB"/>
        </w:rPr>
        <w:t>ata</w:t>
      </w:r>
      <w:r w:rsidRPr="00A334F7">
        <w:rPr>
          <w:sz w:val="22"/>
          <w:szCs w:val="22"/>
          <w:lang w:val="en-GB"/>
        </w:rPr>
        <w:t xml:space="preserve"> Transfer Agreement ("Agreement") is entered into by and between </w:t>
      </w:r>
      <w:proofErr w:type="spellStart"/>
      <w:r w:rsidR="00DB05BB">
        <w:rPr>
          <w:sz w:val="22"/>
          <w:szCs w:val="22"/>
          <w:lang w:val="en-GB"/>
        </w:rPr>
        <w:t>Stichting</w:t>
      </w:r>
      <w:proofErr w:type="spellEnd"/>
      <w:r w:rsidR="00DB05BB">
        <w:rPr>
          <w:sz w:val="22"/>
          <w:szCs w:val="22"/>
          <w:lang w:val="en-GB"/>
        </w:rPr>
        <w:t xml:space="preserve"> </w:t>
      </w:r>
      <w:proofErr w:type="spellStart"/>
      <w:r w:rsidR="00DB05BB">
        <w:rPr>
          <w:sz w:val="22"/>
          <w:szCs w:val="22"/>
          <w:lang w:val="en-GB"/>
        </w:rPr>
        <w:t>Karakter</w:t>
      </w:r>
      <w:proofErr w:type="spellEnd"/>
      <w:r w:rsidRPr="00A334F7">
        <w:rPr>
          <w:sz w:val="22"/>
          <w:szCs w:val="22"/>
          <w:lang w:val="en-GB"/>
        </w:rPr>
        <w:t xml:space="preserve"> (</w:t>
      </w:r>
      <w:r w:rsidR="004027D7" w:rsidRPr="00A334F7">
        <w:rPr>
          <w:sz w:val="22"/>
          <w:szCs w:val="22"/>
          <w:lang w:val="en-GB"/>
        </w:rPr>
        <w:t>"</w:t>
      </w:r>
      <w:proofErr w:type="spellStart"/>
      <w:r w:rsidR="00DB05BB" w:rsidRPr="004027D7">
        <w:rPr>
          <w:sz w:val="22"/>
          <w:szCs w:val="22"/>
          <w:lang w:val="en-GB"/>
        </w:rPr>
        <w:t>Karakter</w:t>
      </w:r>
      <w:proofErr w:type="spellEnd"/>
      <w:r w:rsidR="004027D7" w:rsidRPr="00A334F7">
        <w:rPr>
          <w:sz w:val="22"/>
          <w:szCs w:val="22"/>
          <w:lang w:val="en-GB"/>
        </w:rPr>
        <w:t>"</w:t>
      </w:r>
      <w:r w:rsidRPr="00A334F7">
        <w:rPr>
          <w:sz w:val="22"/>
          <w:szCs w:val="22"/>
          <w:lang w:val="en-GB"/>
        </w:rPr>
        <w:t xml:space="preserve">) and the requesting </w:t>
      </w:r>
      <w:r w:rsidR="00F77BD8">
        <w:rPr>
          <w:sz w:val="22"/>
          <w:szCs w:val="22"/>
          <w:lang w:val="en-GB"/>
        </w:rPr>
        <w:t>student</w:t>
      </w:r>
      <w:r w:rsidRPr="00A334F7">
        <w:rPr>
          <w:sz w:val="22"/>
          <w:szCs w:val="22"/>
          <w:lang w:val="en-GB"/>
        </w:rPr>
        <w:t xml:space="preserve"> (</w:t>
      </w:r>
      <w:r w:rsidR="004027D7" w:rsidRPr="00A334F7">
        <w:rPr>
          <w:sz w:val="22"/>
          <w:szCs w:val="22"/>
          <w:lang w:val="en-GB"/>
        </w:rPr>
        <w:t>"</w:t>
      </w:r>
      <w:r w:rsidRPr="00A334F7">
        <w:rPr>
          <w:sz w:val="22"/>
          <w:szCs w:val="22"/>
          <w:lang w:val="en-GB"/>
        </w:rPr>
        <w:t>Recipient</w:t>
      </w:r>
      <w:r w:rsidR="004027D7" w:rsidRPr="00A334F7">
        <w:rPr>
          <w:sz w:val="22"/>
          <w:szCs w:val="22"/>
          <w:lang w:val="en-GB"/>
        </w:rPr>
        <w:t>"</w:t>
      </w:r>
      <w:r w:rsidRPr="00A334F7">
        <w:rPr>
          <w:sz w:val="22"/>
          <w:szCs w:val="22"/>
          <w:lang w:val="en-GB"/>
        </w:rPr>
        <w:t xml:space="preserve">), collectively referred to as the "Parties", for the purpose of the following project: </w:t>
      </w:r>
      <w:r w:rsidRPr="00A334F7">
        <w:rPr>
          <w:i/>
          <w:iCs/>
          <w:sz w:val="22"/>
          <w:szCs w:val="22"/>
          <w:lang w:val="en-GB"/>
        </w:rPr>
        <w:t>[</w:t>
      </w:r>
      <w:r w:rsidRPr="0099722C">
        <w:rPr>
          <w:i/>
          <w:iCs/>
          <w:sz w:val="22"/>
          <w:szCs w:val="22"/>
          <w:highlight w:val="yellow"/>
          <w:lang w:val="en-GB"/>
        </w:rPr>
        <w:t>Insert title of project</w:t>
      </w:r>
      <w:r w:rsidRPr="00A334F7">
        <w:rPr>
          <w:i/>
          <w:iCs/>
          <w:sz w:val="22"/>
          <w:szCs w:val="22"/>
          <w:lang w:val="en-GB"/>
        </w:rPr>
        <w:t xml:space="preserve">] </w:t>
      </w:r>
      <w:r w:rsidR="004027D7" w:rsidRPr="00A334F7">
        <w:rPr>
          <w:sz w:val="22"/>
          <w:szCs w:val="22"/>
          <w:lang w:val="en-GB"/>
        </w:rPr>
        <w:t>("Research Project")</w:t>
      </w:r>
      <w:r w:rsidR="004027D7">
        <w:rPr>
          <w:sz w:val="22"/>
          <w:szCs w:val="22"/>
          <w:lang w:val="en-GB"/>
        </w:rPr>
        <w:t>.</w:t>
      </w:r>
    </w:p>
    <w:p w14:paraId="4D8B1F1A" w14:textId="45857700" w:rsidR="00A334F7" w:rsidRDefault="00A334F7" w:rsidP="00A334F7">
      <w:pPr>
        <w:pStyle w:val="Default"/>
        <w:spacing w:line="312" w:lineRule="auto"/>
        <w:rPr>
          <w:lang w:val="en-GB"/>
        </w:rPr>
      </w:pPr>
    </w:p>
    <w:p w14:paraId="2C33179D" w14:textId="77777777" w:rsidR="00A334F7" w:rsidRPr="00A334F7" w:rsidRDefault="00A334F7" w:rsidP="00A334F7">
      <w:pPr>
        <w:pStyle w:val="Default"/>
        <w:spacing w:line="312" w:lineRule="auto"/>
        <w:rPr>
          <w:lang w:val="en-GB"/>
        </w:rPr>
      </w:pPr>
    </w:p>
    <w:p w14:paraId="6D34FA0A" w14:textId="5AAA2867" w:rsidR="00A334F7" w:rsidRPr="00A334F7" w:rsidRDefault="00A334F7" w:rsidP="00A334F7">
      <w:pPr>
        <w:pStyle w:val="Default"/>
        <w:spacing w:line="312" w:lineRule="auto"/>
        <w:rPr>
          <w:b/>
          <w:bCs/>
          <w:sz w:val="23"/>
          <w:szCs w:val="23"/>
          <w:lang w:val="en-GB"/>
        </w:rPr>
      </w:pPr>
      <w:r w:rsidRPr="00A334F7">
        <w:rPr>
          <w:b/>
          <w:bCs/>
          <w:sz w:val="23"/>
          <w:szCs w:val="23"/>
          <w:lang w:val="en-GB"/>
        </w:rPr>
        <w:t xml:space="preserve">ARTICLE 1 - DEFINITIONS </w:t>
      </w:r>
    </w:p>
    <w:p w14:paraId="50264DB2" w14:textId="77777777" w:rsidR="00A334F7" w:rsidRPr="00D47C69" w:rsidRDefault="00A334F7" w:rsidP="00A334F7">
      <w:pPr>
        <w:pStyle w:val="Default"/>
        <w:spacing w:line="312" w:lineRule="auto"/>
        <w:rPr>
          <w:sz w:val="22"/>
          <w:szCs w:val="22"/>
          <w:lang w:val="en-GB"/>
        </w:rPr>
      </w:pPr>
    </w:p>
    <w:p w14:paraId="24694A6B" w14:textId="4CDCDD65" w:rsidR="00A334F7" w:rsidRPr="00D47C69" w:rsidRDefault="00A334F7" w:rsidP="00A334F7">
      <w:pPr>
        <w:pStyle w:val="Default"/>
        <w:spacing w:line="312" w:lineRule="auto"/>
        <w:rPr>
          <w:sz w:val="22"/>
          <w:szCs w:val="22"/>
          <w:lang w:val="en-GB"/>
        </w:rPr>
      </w:pPr>
      <w:r w:rsidRPr="00D47C69">
        <w:rPr>
          <w:sz w:val="22"/>
          <w:szCs w:val="22"/>
          <w:lang w:val="en-GB"/>
        </w:rPr>
        <w:t xml:space="preserve">In this Agreement, the following expressions shall have the following meanings: </w:t>
      </w:r>
    </w:p>
    <w:p w14:paraId="01A9A2BE" w14:textId="77777777" w:rsidR="00A334F7" w:rsidRPr="00D47C69" w:rsidRDefault="00A334F7" w:rsidP="00A334F7">
      <w:pPr>
        <w:pStyle w:val="Default"/>
        <w:spacing w:line="312" w:lineRule="auto"/>
        <w:rPr>
          <w:sz w:val="22"/>
          <w:szCs w:val="22"/>
          <w:lang w:val="en-GB"/>
        </w:rPr>
      </w:pPr>
    </w:p>
    <w:p w14:paraId="7658BD37" w14:textId="71F3C5BC" w:rsidR="00A334F7" w:rsidRPr="00D47C69" w:rsidRDefault="00A334F7" w:rsidP="00A334F7">
      <w:pPr>
        <w:pStyle w:val="Default"/>
        <w:numPr>
          <w:ilvl w:val="0"/>
          <w:numId w:val="2"/>
        </w:numPr>
        <w:spacing w:line="312" w:lineRule="auto"/>
        <w:rPr>
          <w:b/>
          <w:bCs/>
          <w:sz w:val="22"/>
          <w:szCs w:val="22"/>
          <w:lang w:val="en-GB"/>
        </w:rPr>
      </w:pPr>
      <w:r w:rsidRPr="00D47C69">
        <w:rPr>
          <w:b/>
          <w:bCs/>
          <w:sz w:val="22"/>
          <w:szCs w:val="22"/>
          <w:lang w:val="en-GB"/>
        </w:rPr>
        <w:t>“Provider”: "</w:t>
      </w:r>
      <w:r w:rsidR="0099722C" w:rsidRPr="00D47C69">
        <w:rPr>
          <w:b/>
          <w:bCs/>
          <w:sz w:val="22"/>
          <w:szCs w:val="22"/>
          <w:lang w:val="en-GB"/>
        </w:rPr>
        <w:t>Karakter</w:t>
      </w:r>
      <w:r w:rsidRPr="00D47C69">
        <w:rPr>
          <w:b/>
          <w:bCs/>
          <w:sz w:val="22"/>
          <w:szCs w:val="22"/>
          <w:lang w:val="en-GB"/>
        </w:rPr>
        <w:t xml:space="preserve">" </w:t>
      </w:r>
    </w:p>
    <w:p w14:paraId="7D087DF3" w14:textId="77777777" w:rsidR="00A334F7" w:rsidRPr="00D47C69" w:rsidRDefault="00A334F7" w:rsidP="00A334F7">
      <w:pPr>
        <w:pStyle w:val="Default"/>
        <w:spacing w:line="312" w:lineRule="auto"/>
        <w:rPr>
          <w:sz w:val="22"/>
          <w:szCs w:val="22"/>
          <w:lang w:val="en-GB"/>
        </w:rPr>
      </w:pPr>
    </w:p>
    <w:p w14:paraId="455FD8B9" w14:textId="1A405B7E" w:rsidR="00A334F7" w:rsidRPr="00D47C69" w:rsidRDefault="00A334F7" w:rsidP="00A334F7">
      <w:pPr>
        <w:pStyle w:val="Default"/>
        <w:numPr>
          <w:ilvl w:val="0"/>
          <w:numId w:val="2"/>
        </w:numPr>
        <w:spacing w:line="312" w:lineRule="auto"/>
        <w:rPr>
          <w:b/>
          <w:bCs/>
          <w:sz w:val="22"/>
          <w:szCs w:val="22"/>
          <w:lang w:val="en-GB"/>
        </w:rPr>
      </w:pPr>
      <w:r w:rsidRPr="00D47C69">
        <w:rPr>
          <w:b/>
          <w:bCs/>
          <w:sz w:val="22"/>
          <w:szCs w:val="22"/>
          <w:lang w:val="en-GB"/>
        </w:rPr>
        <w:t xml:space="preserve">"Recipient": </w:t>
      </w:r>
    </w:p>
    <w:p w14:paraId="090A00DC" w14:textId="4816E010" w:rsidR="00A334F7" w:rsidRPr="00D47C69" w:rsidRDefault="00A334F7" w:rsidP="00A334F7">
      <w:pPr>
        <w:pStyle w:val="Default"/>
        <w:spacing w:line="312" w:lineRule="auto"/>
        <w:rPr>
          <w:sz w:val="22"/>
          <w:szCs w:val="22"/>
          <w:lang w:val="en-GB"/>
        </w:rPr>
      </w:pPr>
      <w:r w:rsidRPr="00D47C69">
        <w:rPr>
          <w:sz w:val="22"/>
          <w:szCs w:val="22"/>
          <w:lang w:val="en-GB"/>
        </w:rPr>
        <w:t xml:space="preserve">Name of requesting </w:t>
      </w:r>
      <w:r w:rsidR="00F77BD8">
        <w:rPr>
          <w:sz w:val="22"/>
          <w:szCs w:val="22"/>
          <w:lang w:val="en-GB"/>
        </w:rPr>
        <w:t>student</w:t>
      </w:r>
      <w:r w:rsidRPr="00D47C69">
        <w:rPr>
          <w:sz w:val="22"/>
          <w:szCs w:val="22"/>
          <w:lang w:val="en-GB"/>
        </w:rPr>
        <w:t xml:space="preserve">: </w:t>
      </w:r>
      <w:r w:rsidRPr="00D47C69">
        <w:rPr>
          <w:sz w:val="22"/>
          <w:szCs w:val="22"/>
          <w:lang w:val="en-GB"/>
        </w:rPr>
        <w:tab/>
      </w:r>
      <w:r w:rsidRPr="004027D7">
        <w:rPr>
          <w:sz w:val="22"/>
          <w:szCs w:val="22"/>
          <w:highlight w:val="yellow"/>
          <w:lang w:val="en-GB"/>
        </w:rPr>
        <w:t>[……………………]</w:t>
      </w:r>
      <w:r w:rsidRPr="00D47C69">
        <w:rPr>
          <w:sz w:val="22"/>
          <w:szCs w:val="22"/>
          <w:lang w:val="en-GB"/>
        </w:rPr>
        <w:t xml:space="preserve"> </w:t>
      </w:r>
    </w:p>
    <w:p w14:paraId="5FCFAE9E" w14:textId="545E41CD" w:rsidR="00A334F7" w:rsidRPr="00D47C69" w:rsidRDefault="00A334F7" w:rsidP="00A334F7">
      <w:pPr>
        <w:pStyle w:val="Default"/>
        <w:spacing w:line="312" w:lineRule="auto"/>
        <w:rPr>
          <w:sz w:val="22"/>
          <w:szCs w:val="22"/>
          <w:lang w:val="en-GB"/>
        </w:rPr>
      </w:pPr>
      <w:r w:rsidRPr="00D47C69">
        <w:rPr>
          <w:sz w:val="22"/>
          <w:szCs w:val="22"/>
          <w:lang w:val="en-GB"/>
        </w:rPr>
        <w:t xml:space="preserve">Address: </w:t>
      </w:r>
      <w:r w:rsidRPr="00D47C69">
        <w:rPr>
          <w:sz w:val="22"/>
          <w:szCs w:val="22"/>
          <w:lang w:val="en-GB"/>
        </w:rPr>
        <w:tab/>
      </w:r>
      <w:r w:rsidRPr="00D47C69">
        <w:rPr>
          <w:sz w:val="22"/>
          <w:szCs w:val="22"/>
          <w:lang w:val="en-GB"/>
        </w:rPr>
        <w:tab/>
      </w:r>
      <w:r w:rsidRPr="00D47C69">
        <w:rPr>
          <w:sz w:val="22"/>
          <w:szCs w:val="22"/>
          <w:lang w:val="en-GB"/>
        </w:rPr>
        <w:tab/>
      </w:r>
      <w:r w:rsidRPr="004027D7">
        <w:rPr>
          <w:sz w:val="22"/>
          <w:szCs w:val="22"/>
          <w:highlight w:val="yellow"/>
          <w:lang w:val="en-GB"/>
        </w:rPr>
        <w:t>[…………………]</w:t>
      </w:r>
      <w:r w:rsidRPr="00D47C69">
        <w:rPr>
          <w:sz w:val="22"/>
          <w:szCs w:val="22"/>
          <w:lang w:val="en-GB"/>
        </w:rPr>
        <w:t xml:space="preserve"> </w:t>
      </w:r>
    </w:p>
    <w:p w14:paraId="0E06BD51" w14:textId="38F7FDBB" w:rsidR="00A334F7" w:rsidRPr="00D47C69" w:rsidRDefault="00480D27" w:rsidP="00A334F7">
      <w:pPr>
        <w:pStyle w:val="Default"/>
        <w:spacing w:line="312" w:lineRule="auto"/>
        <w:rPr>
          <w:sz w:val="22"/>
          <w:szCs w:val="22"/>
          <w:lang w:val="en-GB"/>
        </w:rPr>
      </w:pPr>
      <w:r w:rsidRPr="00480D27">
        <w:rPr>
          <w:sz w:val="22"/>
          <w:szCs w:val="22"/>
          <w:lang w:val="en-GB"/>
        </w:rPr>
        <w:t xml:space="preserve">The Recipient hereby requests the transfer of the Data, or part of the Data, for the purpose of the </w:t>
      </w:r>
      <w:r w:rsidR="004027D7" w:rsidRPr="00A334F7">
        <w:rPr>
          <w:sz w:val="22"/>
          <w:szCs w:val="22"/>
          <w:lang w:val="en-GB"/>
        </w:rPr>
        <w:t>Research Project</w:t>
      </w:r>
      <w:r w:rsidRPr="00480D27">
        <w:rPr>
          <w:sz w:val="22"/>
          <w:szCs w:val="22"/>
          <w:lang w:val="en-GB"/>
        </w:rPr>
        <w:t xml:space="preserve">, as specified in the description of the </w:t>
      </w:r>
      <w:r w:rsidR="004027D7" w:rsidRPr="00A334F7">
        <w:rPr>
          <w:sz w:val="22"/>
          <w:szCs w:val="22"/>
          <w:lang w:val="en-GB"/>
        </w:rPr>
        <w:t>Research Project</w:t>
      </w:r>
      <w:r w:rsidR="004027D7" w:rsidRPr="00480D27">
        <w:rPr>
          <w:sz w:val="22"/>
          <w:szCs w:val="22"/>
          <w:lang w:val="en-GB"/>
        </w:rPr>
        <w:t xml:space="preserve"> </w:t>
      </w:r>
      <w:r w:rsidRPr="00480D27">
        <w:rPr>
          <w:sz w:val="22"/>
          <w:szCs w:val="22"/>
          <w:lang w:val="en-GB"/>
        </w:rPr>
        <w:t>(Annex 1)</w:t>
      </w:r>
      <w:r w:rsidR="00A334F7" w:rsidRPr="00D47C69">
        <w:rPr>
          <w:sz w:val="22"/>
          <w:szCs w:val="22"/>
          <w:lang w:val="en-GB"/>
        </w:rPr>
        <w:t xml:space="preserve">. </w:t>
      </w:r>
    </w:p>
    <w:p w14:paraId="20FDC76A" w14:textId="77777777" w:rsidR="00A334F7" w:rsidRPr="00D47C69" w:rsidRDefault="00A334F7" w:rsidP="00A334F7">
      <w:pPr>
        <w:pStyle w:val="Default"/>
        <w:spacing w:line="312" w:lineRule="auto"/>
        <w:rPr>
          <w:sz w:val="22"/>
          <w:szCs w:val="22"/>
          <w:lang w:val="en-GB"/>
        </w:rPr>
      </w:pPr>
    </w:p>
    <w:p w14:paraId="4A68F2E9" w14:textId="33D81352" w:rsidR="00A334F7" w:rsidRPr="00D47C69" w:rsidRDefault="00A334F7" w:rsidP="00A334F7">
      <w:pPr>
        <w:pStyle w:val="Default"/>
        <w:numPr>
          <w:ilvl w:val="0"/>
          <w:numId w:val="2"/>
        </w:numPr>
        <w:spacing w:line="312" w:lineRule="auto"/>
        <w:rPr>
          <w:b/>
          <w:bCs/>
          <w:sz w:val="22"/>
          <w:szCs w:val="22"/>
          <w:lang w:val="en-GB"/>
        </w:rPr>
      </w:pPr>
      <w:r w:rsidRPr="00D47C69">
        <w:rPr>
          <w:b/>
          <w:bCs/>
          <w:sz w:val="22"/>
          <w:szCs w:val="22"/>
          <w:lang w:val="en-GB"/>
        </w:rPr>
        <w:t xml:space="preserve">"Data": </w:t>
      </w:r>
    </w:p>
    <w:p w14:paraId="373BBD2C" w14:textId="1AB5CB40" w:rsidR="00A334F7" w:rsidRPr="00D47C69" w:rsidRDefault="00480D27" w:rsidP="00A334F7">
      <w:pPr>
        <w:pStyle w:val="Default"/>
        <w:spacing w:line="312" w:lineRule="auto"/>
        <w:rPr>
          <w:sz w:val="22"/>
          <w:szCs w:val="22"/>
          <w:lang w:val="en-GB"/>
        </w:rPr>
      </w:pPr>
      <w:r w:rsidRPr="00480D27">
        <w:rPr>
          <w:sz w:val="22"/>
          <w:szCs w:val="22"/>
          <w:lang w:val="en-GB"/>
        </w:rPr>
        <w:t xml:space="preserve">"Data" means the individual-level and metadata described in the </w:t>
      </w:r>
      <w:r w:rsidR="004027D7" w:rsidRPr="00A334F7">
        <w:rPr>
          <w:sz w:val="22"/>
          <w:szCs w:val="22"/>
          <w:lang w:val="en-GB"/>
        </w:rPr>
        <w:t>Research Project</w:t>
      </w:r>
      <w:r w:rsidR="004027D7">
        <w:rPr>
          <w:sz w:val="22"/>
          <w:szCs w:val="22"/>
          <w:lang w:val="en-GB"/>
        </w:rPr>
        <w:t xml:space="preserve"> </w:t>
      </w:r>
      <w:r w:rsidRPr="00480D27">
        <w:rPr>
          <w:sz w:val="22"/>
          <w:szCs w:val="22"/>
          <w:lang w:val="en-GB"/>
        </w:rPr>
        <w:t>and in the Detailed Description of Data (Annex 2), which will be transferred from the Provider to the Recipient for the purpose of the Research Project. The Data will be strictly confidential, de-identified, and provided or transferred in electronic format</w:t>
      </w:r>
      <w:r w:rsidR="00A334F7" w:rsidRPr="00D47C69">
        <w:rPr>
          <w:sz w:val="22"/>
          <w:szCs w:val="22"/>
          <w:lang w:val="en-GB"/>
        </w:rPr>
        <w:t xml:space="preserve">. </w:t>
      </w:r>
    </w:p>
    <w:p w14:paraId="0143EF94" w14:textId="77777777" w:rsidR="00A334F7" w:rsidRPr="00D47C69" w:rsidRDefault="00A334F7" w:rsidP="00A334F7">
      <w:pPr>
        <w:pStyle w:val="Default"/>
        <w:spacing w:line="312" w:lineRule="auto"/>
        <w:rPr>
          <w:sz w:val="22"/>
          <w:szCs w:val="22"/>
          <w:lang w:val="en-GB"/>
        </w:rPr>
      </w:pPr>
    </w:p>
    <w:p w14:paraId="09D50360" w14:textId="674742BC" w:rsidR="00A334F7" w:rsidRPr="00D47C69" w:rsidRDefault="00A334F7" w:rsidP="00A334F7">
      <w:pPr>
        <w:pStyle w:val="Default"/>
        <w:numPr>
          <w:ilvl w:val="0"/>
          <w:numId w:val="2"/>
        </w:numPr>
        <w:spacing w:line="312" w:lineRule="auto"/>
        <w:rPr>
          <w:b/>
          <w:bCs/>
          <w:sz w:val="22"/>
          <w:szCs w:val="22"/>
          <w:lang w:val="en-GB"/>
        </w:rPr>
      </w:pPr>
      <w:r w:rsidRPr="00D47C69">
        <w:rPr>
          <w:b/>
          <w:bCs/>
          <w:sz w:val="22"/>
          <w:szCs w:val="22"/>
          <w:lang w:val="en-GB"/>
        </w:rPr>
        <w:t xml:space="preserve">"Information": </w:t>
      </w:r>
    </w:p>
    <w:p w14:paraId="4BEF2ACE" w14:textId="65409D18" w:rsidR="00A334F7" w:rsidRPr="00D47C69" w:rsidRDefault="00480D27" w:rsidP="00A334F7">
      <w:pPr>
        <w:pStyle w:val="Default"/>
        <w:spacing w:line="312" w:lineRule="auto"/>
        <w:rPr>
          <w:sz w:val="22"/>
          <w:szCs w:val="22"/>
          <w:lang w:val="en-GB"/>
        </w:rPr>
      </w:pPr>
      <w:r w:rsidRPr="00480D27">
        <w:rPr>
          <w:sz w:val="22"/>
          <w:szCs w:val="22"/>
          <w:lang w:val="en-GB"/>
        </w:rPr>
        <w:t>Any information, unpublished or otherwise, relating to the Data, their production, properties, and/or experimental results observed using the Data or any derivatives ther</w:t>
      </w:r>
      <w:r w:rsidRPr="004027D7">
        <w:rPr>
          <w:sz w:val="22"/>
          <w:szCs w:val="22"/>
          <w:lang w:val="en-GB"/>
        </w:rPr>
        <w:t xml:space="preserve">eof, held by </w:t>
      </w:r>
      <w:proofErr w:type="spellStart"/>
      <w:r w:rsidRPr="004027D7">
        <w:rPr>
          <w:sz w:val="22"/>
          <w:szCs w:val="22"/>
          <w:lang w:val="en-GB"/>
        </w:rPr>
        <w:t>Karakter</w:t>
      </w:r>
      <w:proofErr w:type="spellEnd"/>
      <w:r w:rsidRPr="004027D7">
        <w:rPr>
          <w:sz w:val="22"/>
          <w:szCs w:val="22"/>
          <w:lang w:val="en-GB"/>
        </w:rPr>
        <w:t xml:space="preserve"> and communicated to the Recipient for the purpose of the </w:t>
      </w:r>
      <w:r w:rsidR="004027D7" w:rsidRPr="004027D7">
        <w:rPr>
          <w:sz w:val="22"/>
          <w:szCs w:val="22"/>
          <w:lang w:val="en-GB"/>
        </w:rPr>
        <w:t>Research Project</w:t>
      </w:r>
      <w:r w:rsidR="00A334F7" w:rsidRPr="004027D7">
        <w:rPr>
          <w:sz w:val="22"/>
          <w:szCs w:val="22"/>
          <w:lang w:val="en-GB"/>
        </w:rPr>
        <w:t>.</w:t>
      </w:r>
      <w:r w:rsidR="00A334F7" w:rsidRPr="00D47C69">
        <w:rPr>
          <w:sz w:val="22"/>
          <w:szCs w:val="22"/>
          <w:lang w:val="en-GB"/>
        </w:rPr>
        <w:t xml:space="preserve"> </w:t>
      </w:r>
    </w:p>
    <w:p w14:paraId="1D3905F2" w14:textId="77777777" w:rsidR="00A334F7" w:rsidRPr="00D47C69" w:rsidRDefault="00A334F7" w:rsidP="00A334F7">
      <w:pPr>
        <w:pStyle w:val="Default"/>
        <w:spacing w:line="312" w:lineRule="auto"/>
        <w:rPr>
          <w:sz w:val="22"/>
          <w:szCs w:val="22"/>
          <w:lang w:val="en-GB"/>
        </w:rPr>
      </w:pPr>
    </w:p>
    <w:p w14:paraId="08CA0620" w14:textId="77777777" w:rsidR="00A334F7" w:rsidRPr="00D47C69" w:rsidRDefault="00A334F7" w:rsidP="00A334F7">
      <w:pPr>
        <w:pStyle w:val="Default"/>
        <w:spacing w:line="312" w:lineRule="auto"/>
        <w:rPr>
          <w:sz w:val="22"/>
          <w:szCs w:val="22"/>
          <w:lang w:val="en-GB"/>
        </w:rPr>
      </w:pPr>
    </w:p>
    <w:p w14:paraId="3149EBC4" w14:textId="2FA5DADC" w:rsidR="00A334F7" w:rsidRPr="00A334F7" w:rsidRDefault="00A334F7" w:rsidP="00A334F7">
      <w:pPr>
        <w:pStyle w:val="Default"/>
        <w:spacing w:line="312" w:lineRule="auto"/>
        <w:rPr>
          <w:b/>
          <w:bCs/>
          <w:sz w:val="23"/>
          <w:szCs w:val="23"/>
          <w:lang w:val="en-GB"/>
        </w:rPr>
      </w:pPr>
      <w:r w:rsidRPr="00A334F7">
        <w:rPr>
          <w:b/>
          <w:bCs/>
          <w:sz w:val="23"/>
          <w:szCs w:val="23"/>
          <w:lang w:val="en-GB"/>
        </w:rPr>
        <w:t xml:space="preserve">ARTICLE 2 - GENERAL CONDITIONS </w:t>
      </w:r>
    </w:p>
    <w:p w14:paraId="105F7F8A" w14:textId="77777777" w:rsidR="00A334F7" w:rsidRPr="00D47C69" w:rsidRDefault="00A334F7" w:rsidP="00A334F7">
      <w:pPr>
        <w:pStyle w:val="Default"/>
        <w:spacing w:line="312" w:lineRule="auto"/>
        <w:rPr>
          <w:sz w:val="22"/>
          <w:szCs w:val="22"/>
          <w:lang w:val="en-GB"/>
        </w:rPr>
      </w:pPr>
    </w:p>
    <w:p w14:paraId="7BE68A41" w14:textId="26A9C832" w:rsidR="00A334F7" w:rsidRPr="00D47C69" w:rsidRDefault="00A334F7" w:rsidP="00A334F7">
      <w:pPr>
        <w:pStyle w:val="Default"/>
        <w:numPr>
          <w:ilvl w:val="0"/>
          <w:numId w:val="4"/>
        </w:numPr>
        <w:spacing w:line="312" w:lineRule="auto"/>
        <w:rPr>
          <w:b/>
          <w:bCs/>
          <w:sz w:val="22"/>
          <w:szCs w:val="22"/>
          <w:lang w:val="en-GB"/>
        </w:rPr>
      </w:pPr>
      <w:r w:rsidRPr="00D47C69">
        <w:rPr>
          <w:b/>
          <w:bCs/>
          <w:sz w:val="22"/>
          <w:szCs w:val="22"/>
          <w:lang w:val="en-GB"/>
        </w:rPr>
        <w:t xml:space="preserve">Use </w:t>
      </w:r>
    </w:p>
    <w:p w14:paraId="26EF7E90" w14:textId="3B97217D" w:rsidR="00480D27" w:rsidRPr="00480D27" w:rsidRDefault="00480D27" w:rsidP="00480D27">
      <w:pPr>
        <w:pStyle w:val="Default"/>
        <w:numPr>
          <w:ilvl w:val="1"/>
          <w:numId w:val="7"/>
        </w:numPr>
        <w:spacing w:line="312" w:lineRule="auto"/>
        <w:ind w:right="357"/>
        <w:rPr>
          <w:sz w:val="22"/>
          <w:szCs w:val="22"/>
          <w:lang w:val="en-GB"/>
        </w:rPr>
      </w:pPr>
      <w:r w:rsidRPr="00480D27">
        <w:rPr>
          <w:sz w:val="22"/>
          <w:szCs w:val="22"/>
          <w:lang w:val="en-GB"/>
        </w:rPr>
        <w:t xml:space="preserve">The Data shall not be used for any purpose other than the </w:t>
      </w:r>
      <w:r w:rsidR="004027D7" w:rsidRPr="00A334F7">
        <w:rPr>
          <w:sz w:val="22"/>
          <w:szCs w:val="22"/>
          <w:lang w:val="en-GB"/>
        </w:rPr>
        <w:t>Research Project</w:t>
      </w:r>
      <w:r w:rsidR="004027D7">
        <w:rPr>
          <w:sz w:val="22"/>
          <w:szCs w:val="22"/>
          <w:lang w:val="en-GB"/>
        </w:rPr>
        <w:t xml:space="preserve"> </w:t>
      </w:r>
      <w:r w:rsidRPr="00480D27">
        <w:rPr>
          <w:sz w:val="22"/>
          <w:szCs w:val="22"/>
          <w:lang w:val="en-GB"/>
        </w:rPr>
        <w:t>and shall be subject to the restrictions set out herein.</w:t>
      </w:r>
    </w:p>
    <w:p w14:paraId="4CD72E62" w14:textId="37AEF2D6" w:rsidR="00480D27" w:rsidRPr="00480D27" w:rsidRDefault="00480D27" w:rsidP="00480D27">
      <w:pPr>
        <w:pStyle w:val="Default"/>
        <w:numPr>
          <w:ilvl w:val="1"/>
          <w:numId w:val="7"/>
        </w:numPr>
        <w:spacing w:line="312" w:lineRule="auto"/>
        <w:ind w:right="357"/>
        <w:rPr>
          <w:sz w:val="22"/>
          <w:szCs w:val="22"/>
          <w:lang w:val="en-GB"/>
        </w:rPr>
      </w:pPr>
      <w:r w:rsidRPr="00480D27">
        <w:rPr>
          <w:sz w:val="22"/>
          <w:szCs w:val="22"/>
          <w:lang w:val="en-GB"/>
        </w:rPr>
        <w:t>The Data shall not be used for commercial profit, but only for teaching or not-for-profit research purposes.</w:t>
      </w:r>
    </w:p>
    <w:p w14:paraId="761B37CC" w14:textId="13F7EB55" w:rsidR="00480D27" w:rsidRPr="00480D27" w:rsidRDefault="00480D27" w:rsidP="00480D27">
      <w:pPr>
        <w:pStyle w:val="Default"/>
        <w:numPr>
          <w:ilvl w:val="1"/>
          <w:numId w:val="7"/>
        </w:numPr>
        <w:spacing w:line="312" w:lineRule="auto"/>
        <w:ind w:right="357"/>
        <w:rPr>
          <w:sz w:val="22"/>
          <w:szCs w:val="22"/>
          <w:lang w:val="en-GB"/>
        </w:rPr>
      </w:pPr>
      <w:r w:rsidRPr="00480D27">
        <w:rPr>
          <w:sz w:val="22"/>
          <w:szCs w:val="22"/>
          <w:lang w:val="en-GB"/>
        </w:rPr>
        <w:t>The Data shall be used in compliance with all applicable laws, regulations, and ethical requirements.</w:t>
      </w:r>
    </w:p>
    <w:p w14:paraId="0D3870EB" w14:textId="43ABD86A" w:rsidR="00480D27" w:rsidRPr="00480D27" w:rsidRDefault="00480D27" w:rsidP="00480D27">
      <w:pPr>
        <w:pStyle w:val="Default"/>
        <w:numPr>
          <w:ilvl w:val="1"/>
          <w:numId w:val="7"/>
        </w:numPr>
        <w:spacing w:line="312" w:lineRule="auto"/>
        <w:ind w:right="357"/>
        <w:rPr>
          <w:sz w:val="22"/>
          <w:szCs w:val="22"/>
          <w:lang w:val="en-GB"/>
        </w:rPr>
      </w:pPr>
      <w:r w:rsidRPr="00480D27">
        <w:rPr>
          <w:sz w:val="22"/>
          <w:szCs w:val="22"/>
          <w:lang w:val="en-GB"/>
        </w:rPr>
        <w:lastRenderedPageBreak/>
        <w:t>The Data shall be used solely by the Recipient and the Recipient’s authorized personnel, who shall be bound by the same obligations as contained herein.</w:t>
      </w:r>
    </w:p>
    <w:p w14:paraId="0D00B2A1" w14:textId="5FF3F638" w:rsidR="00480D27" w:rsidRPr="00D47C69" w:rsidRDefault="00480D27" w:rsidP="00480D27">
      <w:pPr>
        <w:pStyle w:val="Default"/>
        <w:numPr>
          <w:ilvl w:val="1"/>
          <w:numId w:val="7"/>
        </w:numPr>
        <w:spacing w:line="312" w:lineRule="auto"/>
        <w:ind w:right="357"/>
        <w:rPr>
          <w:sz w:val="22"/>
          <w:szCs w:val="22"/>
          <w:lang w:val="en-GB"/>
        </w:rPr>
      </w:pPr>
      <w:r w:rsidRPr="00480D27">
        <w:rPr>
          <w:sz w:val="22"/>
          <w:szCs w:val="22"/>
          <w:lang w:val="en-GB"/>
        </w:rPr>
        <w:t xml:space="preserve">Other than for and within the scope of the Research Project, the Data shall not be transferred or distributed to any third parties without the prior written consent of </w:t>
      </w:r>
      <w:proofErr w:type="spellStart"/>
      <w:r w:rsidRPr="004027D7">
        <w:rPr>
          <w:sz w:val="22"/>
          <w:szCs w:val="22"/>
          <w:lang w:val="en-GB"/>
        </w:rPr>
        <w:t>Karakter</w:t>
      </w:r>
      <w:proofErr w:type="spellEnd"/>
      <w:r w:rsidRPr="004027D7">
        <w:rPr>
          <w:sz w:val="22"/>
          <w:szCs w:val="22"/>
          <w:lang w:val="en-GB"/>
        </w:rPr>
        <w:t>.</w:t>
      </w:r>
    </w:p>
    <w:p w14:paraId="4F33F2EE" w14:textId="357891EA" w:rsidR="0099722C" w:rsidRPr="00D47C69" w:rsidRDefault="0099722C" w:rsidP="0099722C">
      <w:pPr>
        <w:pStyle w:val="Default"/>
        <w:spacing w:line="312" w:lineRule="auto"/>
        <w:ind w:left="792" w:right="357"/>
        <w:rPr>
          <w:sz w:val="22"/>
          <w:szCs w:val="22"/>
          <w:lang w:val="en-GB"/>
        </w:rPr>
      </w:pPr>
    </w:p>
    <w:p w14:paraId="430E73C6" w14:textId="77777777" w:rsidR="0099722C" w:rsidRPr="00A334F7" w:rsidRDefault="0099722C" w:rsidP="0099722C">
      <w:pPr>
        <w:pStyle w:val="Default"/>
        <w:spacing w:line="312" w:lineRule="auto"/>
        <w:rPr>
          <w:sz w:val="22"/>
          <w:szCs w:val="22"/>
          <w:u w:val="single"/>
          <w:lang w:val="en-GB"/>
        </w:rPr>
      </w:pPr>
      <w:r w:rsidRPr="00A334F7">
        <w:rPr>
          <w:sz w:val="22"/>
          <w:szCs w:val="22"/>
          <w:u w:val="single"/>
          <w:lang w:val="en-GB"/>
        </w:rPr>
        <w:t xml:space="preserve">Protection of Data </w:t>
      </w:r>
    </w:p>
    <w:p w14:paraId="5F361FB5" w14:textId="5A6A72A7" w:rsidR="00480D27" w:rsidRPr="00480D27" w:rsidRDefault="00480D27" w:rsidP="00480D27">
      <w:pPr>
        <w:pStyle w:val="Default"/>
        <w:numPr>
          <w:ilvl w:val="1"/>
          <w:numId w:val="7"/>
        </w:numPr>
        <w:spacing w:line="312" w:lineRule="auto"/>
        <w:ind w:right="357"/>
        <w:rPr>
          <w:sz w:val="22"/>
          <w:szCs w:val="22"/>
          <w:lang w:val="en-GB"/>
        </w:rPr>
      </w:pPr>
      <w:r w:rsidRPr="00480D27">
        <w:rPr>
          <w:sz w:val="22"/>
          <w:szCs w:val="22"/>
          <w:lang w:val="en-GB"/>
        </w:rPr>
        <w:t>The Recipient hereby confirms that they shall adhere to information technology best practices in all aspects of Data management and use, and shall implement appropriate safeguards and controls to ensure Data security and confidentiality at all times.</w:t>
      </w:r>
      <w:r w:rsidR="00A334F7" w:rsidRPr="0099722C">
        <w:rPr>
          <w:sz w:val="22"/>
          <w:szCs w:val="22"/>
          <w:lang w:val="en-GB"/>
        </w:rPr>
        <w:t xml:space="preserve"> In particular, the Recipient shall keep the Data and related confidential Information in a secure environment, protected against theft, damage, loss, misuse or unauthorized access. </w:t>
      </w:r>
    </w:p>
    <w:p w14:paraId="733FBB69" w14:textId="40BD4842" w:rsidR="00480D27" w:rsidRPr="00D47C69" w:rsidRDefault="00480D27" w:rsidP="00480D27">
      <w:pPr>
        <w:pStyle w:val="Default"/>
        <w:numPr>
          <w:ilvl w:val="1"/>
          <w:numId w:val="7"/>
        </w:numPr>
        <w:spacing w:line="312" w:lineRule="auto"/>
        <w:ind w:right="357"/>
        <w:rPr>
          <w:sz w:val="22"/>
          <w:szCs w:val="22"/>
          <w:lang w:val="en-GB"/>
        </w:rPr>
      </w:pPr>
      <w:r w:rsidRPr="00480D27">
        <w:rPr>
          <w:sz w:val="22"/>
          <w:szCs w:val="22"/>
          <w:lang w:val="en-GB"/>
        </w:rPr>
        <w:t>Under no circumstances shall the Recipient attempt to identify specific individuals from any of the Data received.</w:t>
      </w:r>
    </w:p>
    <w:p w14:paraId="0770C5F6" w14:textId="77777777" w:rsidR="00A334F7" w:rsidRPr="00D47C69" w:rsidRDefault="00A334F7" w:rsidP="00A334F7">
      <w:pPr>
        <w:pStyle w:val="Default"/>
        <w:spacing w:line="312" w:lineRule="auto"/>
        <w:rPr>
          <w:sz w:val="22"/>
          <w:szCs w:val="22"/>
          <w:lang w:val="en-GB"/>
        </w:rPr>
      </w:pPr>
    </w:p>
    <w:p w14:paraId="71DF4893" w14:textId="2BA2B05F" w:rsidR="00A334F7" w:rsidRPr="00D47C69" w:rsidRDefault="00A334F7" w:rsidP="00A334F7">
      <w:pPr>
        <w:pStyle w:val="Default"/>
        <w:numPr>
          <w:ilvl w:val="0"/>
          <w:numId w:val="4"/>
        </w:numPr>
        <w:spacing w:line="312" w:lineRule="auto"/>
        <w:rPr>
          <w:b/>
          <w:bCs/>
          <w:sz w:val="22"/>
          <w:szCs w:val="22"/>
          <w:lang w:val="en-GB"/>
        </w:rPr>
      </w:pPr>
      <w:r w:rsidRPr="00D47C69">
        <w:rPr>
          <w:b/>
          <w:bCs/>
          <w:sz w:val="22"/>
          <w:szCs w:val="22"/>
          <w:lang w:val="en-GB"/>
        </w:rPr>
        <w:t xml:space="preserve">Confidentiality </w:t>
      </w:r>
    </w:p>
    <w:p w14:paraId="29E8F6FD" w14:textId="5A9F2473" w:rsidR="00480D27" w:rsidRPr="004027D7" w:rsidRDefault="00480D27" w:rsidP="00A334F7">
      <w:pPr>
        <w:pStyle w:val="Default"/>
        <w:numPr>
          <w:ilvl w:val="1"/>
          <w:numId w:val="4"/>
        </w:numPr>
        <w:spacing w:line="312" w:lineRule="auto"/>
        <w:rPr>
          <w:sz w:val="22"/>
          <w:szCs w:val="22"/>
          <w:lang w:val="en-GB"/>
        </w:rPr>
      </w:pPr>
      <w:r w:rsidRPr="00480D27">
        <w:rPr>
          <w:sz w:val="22"/>
          <w:szCs w:val="22"/>
          <w:lang w:val="en-GB"/>
        </w:rPr>
        <w:t xml:space="preserve">The Data, as well as any and all Information related thereto, shall be treated as confidential at all times. The Recipient shall not disclose such information to any third party without </w:t>
      </w:r>
      <w:proofErr w:type="spellStart"/>
      <w:r w:rsidRPr="004027D7">
        <w:rPr>
          <w:sz w:val="22"/>
          <w:szCs w:val="22"/>
          <w:lang w:val="en-GB"/>
        </w:rPr>
        <w:t>Karakter’s</w:t>
      </w:r>
      <w:proofErr w:type="spellEnd"/>
      <w:r w:rsidRPr="004027D7">
        <w:rPr>
          <w:sz w:val="22"/>
          <w:szCs w:val="22"/>
          <w:lang w:val="en-GB"/>
        </w:rPr>
        <w:t xml:space="preserve"> prior written consent.</w:t>
      </w:r>
    </w:p>
    <w:p w14:paraId="2068159D" w14:textId="706359C7" w:rsidR="00A334F7" w:rsidRPr="004027D7" w:rsidRDefault="00480D27" w:rsidP="00A334F7">
      <w:pPr>
        <w:pStyle w:val="Default"/>
        <w:numPr>
          <w:ilvl w:val="1"/>
          <w:numId w:val="4"/>
        </w:numPr>
        <w:spacing w:line="312" w:lineRule="auto"/>
        <w:rPr>
          <w:sz w:val="22"/>
          <w:szCs w:val="22"/>
          <w:lang w:val="en-GB"/>
        </w:rPr>
      </w:pPr>
      <w:r w:rsidRPr="004027D7">
        <w:rPr>
          <w:sz w:val="22"/>
          <w:szCs w:val="22"/>
          <w:lang w:val="en-GB"/>
        </w:rPr>
        <w:t>The above confidentiality obligations shall not apply to information that:</w:t>
      </w:r>
      <w:r w:rsidR="00A334F7" w:rsidRPr="004027D7">
        <w:rPr>
          <w:sz w:val="22"/>
          <w:szCs w:val="22"/>
          <w:lang w:val="en-GB"/>
        </w:rPr>
        <w:t xml:space="preserve"> </w:t>
      </w:r>
    </w:p>
    <w:p w14:paraId="3AF2DB6F" w14:textId="648DF45A" w:rsidR="00480D27" w:rsidRPr="004027D7" w:rsidRDefault="00480D27" w:rsidP="00480D27">
      <w:pPr>
        <w:pStyle w:val="Default"/>
        <w:numPr>
          <w:ilvl w:val="0"/>
          <w:numId w:val="9"/>
        </w:numPr>
        <w:spacing w:line="312" w:lineRule="auto"/>
        <w:rPr>
          <w:sz w:val="22"/>
          <w:szCs w:val="22"/>
          <w:lang w:val="en-GB"/>
        </w:rPr>
      </w:pPr>
      <w:r w:rsidRPr="004027D7">
        <w:rPr>
          <w:sz w:val="22"/>
          <w:szCs w:val="22"/>
          <w:lang w:val="en-GB"/>
        </w:rPr>
        <w:t xml:space="preserve">was already known to the Recipient at the time of its receipt from </w:t>
      </w:r>
      <w:proofErr w:type="spellStart"/>
      <w:r w:rsidRPr="004027D7">
        <w:rPr>
          <w:sz w:val="22"/>
          <w:szCs w:val="22"/>
          <w:lang w:val="en-GB"/>
        </w:rPr>
        <w:t>Karakter</w:t>
      </w:r>
      <w:proofErr w:type="spellEnd"/>
      <w:r w:rsidRPr="004027D7">
        <w:rPr>
          <w:sz w:val="22"/>
          <w:szCs w:val="22"/>
          <w:lang w:val="en-GB"/>
        </w:rPr>
        <w:t>;</w:t>
      </w:r>
    </w:p>
    <w:p w14:paraId="11D8FE21" w14:textId="228F3B39" w:rsidR="00480D27" w:rsidRPr="004027D7" w:rsidRDefault="00480D27" w:rsidP="00480D27">
      <w:pPr>
        <w:pStyle w:val="Default"/>
        <w:numPr>
          <w:ilvl w:val="0"/>
          <w:numId w:val="9"/>
        </w:numPr>
        <w:spacing w:line="312" w:lineRule="auto"/>
        <w:rPr>
          <w:sz w:val="22"/>
          <w:szCs w:val="22"/>
          <w:lang w:val="en-GB"/>
        </w:rPr>
      </w:pPr>
      <w:r w:rsidRPr="004027D7">
        <w:rPr>
          <w:sz w:val="22"/>
          <w:szCs w:val="22"/>
          <w:lang w:val="en-GB"/>
        </w:rPr>
        <w:t xml:space="preserve">is obtained from a third party not in breach of any confidentiality obligation to </w:t>
      </w:r>
      <w:proofErr w:type="spellStart"/>
      <w:r w:rsidRPr="004027D7">
        <w:rPr>
          <w:sz w:val="22"/>
          <w:szCs w:val="22"/>
          <w:lang w:val="en-GB"/>
        </w:rPr>
        <w:t>Karakter</w:t>
      </w:r>
      <w:proofErr w:type="spellEnd"/>
      <w:r w:rsidRPr="004027D7">
        <w:rPr>
          <w:sz w:val="22"/>
          <w:szCs w:val="22"/>
          <w:lang w:val="en-GB"/>
        </w:rPr>
        <w:t>;</w:t>
      </w:r>
    </w:p>
    <w:p w14:paraId="4C99F26F" w14:textId="5CFF2FCE" w:rsidR="00480D27" w:rsidRPr="004027D7" w:rsidRDefault="00480D27" w:rsidP="00480D27">
      <w:pPr>
        <w:pStyle w:val="Default"/>
        <w:numPr>
          <w:ilvl w:val="0"/>
          <w:numId w:val="9"/>
        </w:numPr>
        <w:spacing w:line="312" w:lineRule="auto"/>
        <w:rPr>
          <w:sz w:val="22"/>
          <w:szCs w:val="22"/>
          <w:lang w:val="en-GB"/>
        </w:rPr>
      </w:pPr>
      <w:r w:rsidRPr="004027D7">
        <w:rPr>
          <w:sz w:val="22"/>
          <w:szCs w:val="22"/>
          <w:lang w:val="en-GB"/>
        </w:rPr>
        <w:t>is independently developed by or for the Recipient without reference to the Information; or</w:t>
      </w:r>
    </w:p>
    <w:p w14:paraId="53A690A8" w14:textId="309E3B32" w:rsidR="00480D27" w:rsidRPr="004027D7" w:rsidRDefault="00480D27" w:rsidP="00480D27">
      <w:pPr>
        <w:pStyle w:val="Default"/>
        <w:numPr>
          <w:ilvl w:val="0"/>
          <w:numId w:val="9"/>
        </w:numPr>
        <w:spacing w:line="312" w:lineRule="auto"/>
        <w:rPr>
          <w:sz w:val="22"/>
          <w:szCs w:val="22"/>
          <w:lang w:val="en-GB"/>
        </w:rPr>
      </w:pPr>
      <w:r w:rsidRPr="004027D7">
        <w:rPr>
          <w:sz w:val="22"/>
          <w:szCs w:val="22"/>
          <w:lang w:val="en-GB"/>
        </w:rPr>
        <w:t>enters the public domain other than through a breach of this Agreement.</w:t>
      </w:r>
    </w:p>
    <w:p w14:paraId="699EA341" w14:textId="77777777" w:rsidR="00A334F7" w:rsidRPr="00D47C69" w:rsidRDefault="00A334F7" w:rsidP="00A334F7">
      <w:pPr>
        <w:pStyle w:val="Default"/>
        <w:spacing w:line="312" w:lineRule="auto"/>
        <w:rPr>
          <w:sz w:val="22"/>
          <w:szCs w:val="22"/>
          <w:lang w:val="en-GB"/>
        </w:rPr>
      </w:pPr>
    </w:p>
    <w:p w14:paraId="5B4D436D" w14:textId="03A6A8B4" w:rsidR="00A334F7" w:rsidRPr="00D47C69" w:rsidRDefault="00A334F7" w:rsidP="00A334F7">
      <w:pPr>
        <w:pStyle w:val="Default"/>
        <w:numPr>
          <w:ilvl w:val="0"/>
          <w:numId w:val="4"/>
        </w:numPr>
        <w:spacing w:line="312" w:lineRule="auto"/>
        <w:rPr>
          <w:b/>
          <w:bCs/>
          <w:sz w:val="22"/>
          <w:szCs w:val="22"/>
          <w:lang w:val="en-GB"/>
        </w:rPr>
      </w:pPr>
      <w:r w:rsidRPr="00D47C69">
        <w:rPr>
          <w:b/>
          <w:bCs/>
          <w:sz w:val="22"/>
          <w:szCs w:val="22"/>
          <w:lang w:val="en-GB"/>
        </w:rPr>
        <w:t xml:space="preserve">Intellectual Property Rights and Ownership </w:t>
      </w:r>
    </w:p>
    <w:p w14:paraId="2135CA30" w14:textId="79EF0123" w:rsidR="00480D27" w:rsidRPr="004027D7" w:rsidRDefault="00480D27" w:rsidP="00480D27">
      <w:pPr>
        <w:pStyle w:val="Default"/>
        <w:numPr>
          <w:ilvl w:val="1"/>
          <w:numId w:val="4"/>
        </w:numPr>
        <w:spacing w:line="312" w:lineRule="auto"/>
        <w:rPr>
          <w:sz w:val="22"/>
          <w:szCs w:val="22"/>
          <w:lang w:val="en-GB"/>
        </w:rPr>
      </w:pPr>
      <w:r w:rsidRPr="00480D27">
        <w:rPr>
          <w:sz w:val="22"/>
          <w:szCs w:val="22"/>
          <w:lang w:val="en-GB"/>
        </w:rPr>
        <w:t xml:space="preserve">Except for the rights explicitly granted herein, nothing in this Agreement shall be construed as </w:t>
      </w:r>
      <w:r w:rsidRPr="004027D7">
        <w:rPr>
          <w:sz w:val="22"/>
          <w:szCs w:val="22"/>
          <w:lang w:val="en-GB"/>
        </w:rPr>
        <w:t>granting any rights under any patents or other intellectual property held by either party.</w:t>
      </w:r>
    </w:p>
    <w:p w14:paraId="279A68A2" w14:textId="62F56FFF" w:rsidR="00480D27" w:rsidRPr="004027D7" w:rsidRDefault="00480D27" w:rsidP="00480D27">
      <w:pPr>
        <w:pStyle w:val="Default"/>
        <w:numPr>
          <w:ilvl w:val="1"/>
          <w:numId w:val="4"/>
        </w:numPr>
        <w:spacing w:line="312" w:lineRule="auto"/>
        <w:rPr>
          <w:sz w:val="22"/>
          <w:szCs w:val="22"/>
          <w:lang w:val="en-GB"/>
        </w:rPr>
      </w:pPr>
      <w:r w:rsidRPr="004027D7">
        <w:rPr>
          <w:sz w:val="22"/>
          <w:szCs w:val="22"/>
          <w:lang w:val="en-GB"/>
        </w:rPr>
        <w:t xml:space="preserve">Ownership of the Data shall remain with </w:t>
      </w:r>
      <w:proofErr w:type="spellStart"/>
      <w:r w:rsidRPr="004027D7">
        <w:rPr>
          <w:sz w:val="22"/>
          <w:szCs w:val="22"/>
          <w:lang w:val="en-GB"/>
        </w:rPr>
        <w:t>Karakter</w:t>
      </w:r>
      <w:proofErr w:type="spellEnd"/>
      <w:r w:rsidRPr="004027D7">
        <w:rPr>
          <w:sz w:val="22"/>
          <w:szCs w:val="22"/>
          <w:lang w:val="en-GB"/>
        </w:rPr>
        <w:t>. The Recipient acknowledges and agrees that this Agreement does not confer any intellectual property rights in the Data.</w:t>
      </w:r>
    </w:p>
    <w:p w14:paraId="2E264616" w14:textId="182C8D72" w:rsidR="00480D27" w:rsidRPr="004027D7" w:rsidRDefault="00480D27" w:rsidP="00480D27">
      <w:pPr>
        <w:pStyle w:val="Default"/>
        <w:numPr>
          <w:ilvl w:val="1"/>
          <w:numId w:val="4"/>
        </w:numPr>
        <w:spacing w:line="312" w:lineRule="auto"/>
        <w:rPr>
          <w:sz w:val="22"/>
          <w:szCs w:val="22"/>
          <w:lang w:val="en-GB"/>
        </w:rPr>
      </w:pPr>
      <w:proofErr w:type="spellStart"/>
      <w:r w:rsidRPr="004027D7">
        <w:rPr>
          <w:sz w:val="22"/>
          <w:szCs w:val="22"/>
          <w:lang w:val="en-GB"/>
        </w:rPr>
        <w:t>Karakter</w:t>
      </w:r>
      <w:proofErr w:type="spellEnd"/>
      <w:r w:rsidRPr="004027D7">
        <w:rPr>
          <w:sz w:val="22"/>
          <w:szCs w:val="22"/>
          <w:lang w:val="en-GB"/>
        </w:rPr>
        <w:t xml:space="preserve"> reserves the right to request from the Recipient a copy of any derived data or variables resulting from the use of the Data.</w:t>
      </w:r>
    </w:p>
    <w:p w14:paraId="77B01225" w14:textId="77777777" w:rsidR="00A334F7" w:rsidRPr="00D47C69" w:rsidRDefault="00A334F7" w:rsidP="00A334F7">
      <w:pPr>
        <w:pStyle w:val="Default"/>
        <w:spacing w:line="312" w:lineRule="auto"/>
        <w:rPr>
          <w:b/>
          <w:bCs/>
          <w:sz w:val="22"/>
          <w:szCs w:val="22"/>
          <w:lang w:val="en-GB"/>
        </w:rPr>
      </w:pPr>
    </w:p>
    <w:p w14:paraId="6CE5F1B4" w14:textId="7AD6206B" w:rsidR="00A334F7" w:rsidRPr="00D47C69" w:rsidRDefault="00A334F7" w:rsidP="00A334F7">
      <w:pPr>
        <w:pStyle w:val="Default"/>
        <w:numPr>
          <w:ilvl w:val="0"/>
          <w:numId w:val="4"/>
        </w:numPr>
        <w:spacing w:line="312" w:lineRule="auto"/>
        <w:rPr>
          <w:b/>
          <w:bCs/>
          <w:sz w:val="22"/>
          <w:szCs w:val="22"/>
          <w:lang w:val="en-GB"/>
        </w:rPr>
      </w:pPr>
      <w:r w:rsidRPr="00D47C69">
        <w:rPr>
          <w:b/>
          <w:bCs/>
          <w:sz w:val="22"/>
          <w:szCs w:val="22"/>
          <w:lang w:val="en-GB"/>
        </w:rPr>
        <w:t xml:space="preserve">Publications </w:t>
      </w:r>
    </w:p>
    <w:p w14:paraId="1A3ECA42" w14:textId="089C2AC5" w:rsidR="00480D27" w:rsidRPr="004027D7" w:rsidRDefault="00480D27" w:rsidP="00480D27">
      <w:pPr>
        <w:pStyle w:val="Default"/>
        <w:numPr>
          <w:ilvl w:val="1"/>
          <w:numId w:val="2"/>
        </w:numPr>
        <w:spacing w:line="312" w:lineRule="auto"/>
        <w:rPr>
          <w:sz w:val="22"/>
          <w:szCs w:val="22"/>
          <w:lang w:val="en-GB"/>
        </w:rPr>
      </w:pPr>
      <w:r w:rsidRPr="00480D27">
        <w:rPr>
          <w:sz w:val="22"/>
          <w:szCs w:val="22"/>
          <w:lang w:val="en-GB"/>
        </w:rPr>
        <w:t xml:space="preserve">Subject to and </w:t>
      </w:r>
      <w:r w:rsidRPr="004027D7">
        <w:rPr>
          <w:sz w:val="22"/>
          <w:szCs w:val="22"/>
          <w:lang w:val="en-GB"/>
        </w:rPr>
        <w:t xml:space="preserve">without prejudice to </w:t>
      </w:r>
      <w:proofErr w:type="spellStart"/>
      <w:r w:rsidRPr="004027D7">
        <w:rPr>
          <w:sz w:val="22"/>
          <w:szCs w:val="22"/>
          <w:lang w:val="en-GB"/>
        </w:rPr>
        <w:t>Karakter’s</w:t>
      </w:r>
      <w:proofErr w:type="spellEnd"/>
      <w:r w:rsidRPr="004027D7">
        <w:rPr>
          <w:sz w:val="22"/>
          <w:szCs w:val="22"/>
          <w:lang w:val="en-GB"/>
        </w:rPr>
        <w:t xml:space="preserve"> proprietary rights, the Recipient may publish results obtained from the use of the Data within the Research Project.</w:t>
      </w:r>
    </w:p>
    <w:p w14:paraId="698CD168" w14:textId="15C17AC2" w:rsidR="00480D27" w:rsidRPr="004027D7" w:rsidRDefault="00480D27" w:rsidP="00480D27">
      <w:pPr>
        <w:pStyle w:val="Default"/>
        <w:numPr>
          <w:ilvl w:val="1"/>
          <w:numId w:val="2"/>
        </w:numPr>
        <w:spacing w:line="312" w:lineRule="auto"/>
        <w:rPr>
          <w:sz w:val="22"/>
          <w:szCs w:val="22"/>
          <w:lang w:val="en-GB"/>
        </w:rPr>
      </w:pPr>
      <w:r w:rsidRPr="004027D7">
        <w:rPr>
          <w:sz w:val="22"/>
          <w:szCs w:val="22"/>
          <w:lang w:val="en-GB"/>
        </w:rPr>
        <w:t xml:space="preserve">Any such publication shall be subject to prior review and approval by </w:t>
      </w:r>
      <w:proofErr w:type="spellStart"/>
      <w:r w:rsidRPr="004027D7">
        <w:rPr>
          <w:sz w:val="22"/>
          <w:szCs w:val="22"/>
          <w:lang w:val="en-GB"/>
        </w:rPr>
        <w:t>Karakter</w:t>
      </w:r>
      <w:proofErr w:type="spellEnd"/>
      <w:r w:rsidRPr="004027D7">
        <w:rPr>
          <w:sz w:val="22"/>
          <w:szCs w:val="22"/>
          <w:lang w:val="en-GB"/>
        </w:rPr>
        <w:t>.</w:t>
      </w:r>
    </w:p>
    <w:p w14:paraId="123238FA" w14:textId="77777777" w:rsidR="00A334F7" w:rsidRPr="00D47C69" w:rsidRDefault="00A334F7" w:rsidP="00A334F7">
      <w:pPr>
        <w:pStyle w:val="Default"/>
        <w:spacing w:line="312" w:lineRule="auto"/>
        <w:rPr>
          <w:b/>
          <w:bCs/>
          <w:sz w:val="22"/>
          <w:szCs w:val="22"/>
          <w:lang w:val="en-GB"/>
        </w:rPr>
      </w:pPr>
    </w:p>
    <w:p w14:paraId="6907625E" w14:textId="0E8E0EB0" w:rsidR="00A334F7" w:rsidRPr="00D47C69" w:rsidRDefault="00A334F7" w:rsidP="00A334F7">
      <w:pPr>
        <w:pStyle w:val="Default"/>
        <w:numPr>
          <w:ilvl w:val="0"/>
          <w:numId w:val="4"/>
        </w:numPr>
        <w:spacing w:line="312" w:lineRule="auto"/>
        <w:rPr>
          <w:b/>
          <w:bCs/>
          <w:sz w:val="22"/>
          <w:szCs w:val="22"/>
          <w:lang w:val="en-GB"/>
        </w:rPr>
      </w:pPr>
      <w:r w:rsidRPr="00D47C69">
        <w:rPr>
          <w:b/>
          <w:bCs/>
          <w:sz w:val="22"/>
          <w:szCs w:val="22"/>
          <w:lang w:val="en-GB"/>
        </w:rPr>
        <w:t xml:space="preserve">Warranties and Liabilities </w:t>
      </w:r>
    </w:p>
    <w:p w14:paraId="2F758FE9" w14:textId="4F83E122" w:rsidR="00820319" w:rsidRPr="004027D7" w:rsidRDefault="00820319" w:rsidP="00820319">
      <w:pPr>
        <w:pStyle w:val="Default"/>
        <w:numPr>
          <w:ilvl w:val="1"/>
          <w:numId w:val="4"/>
        </w:numPr>
        <w:spacing w:line="312" w:lineRule="auto"/>
        <w:rPr>
          <w:sz w:val="22"/>
          <w:szCs w:val="22"/>
          <w:lang w:val="en-GB"/>
        </w:rPr>
      </w:pPr>
      <w:proofErr w:type="spellStart"/>
      <w:r w:rsidRPr="004027D7">
        <w:rPr>
          <w:sz w:val="22"/>
          <w:szCs w:val="22"/>
          <w:lang w:val="en-GB"/>
        </w:rPr>
        <w:t>Karakter</w:t>
      </w:r>
      <w:proofErr w:type="spellEnd"/>
      <w:r w:rsidRPr="004027D7">
        <w:rPr>
          <w:sz w:val="22"/>
          <w:szCs w:val="22"/>
          <w:lang w:val="en-GB"/>
        </w:rPr>
        <w:t xml:space="preserve"> makes no warranty as to the fitness of the Data for any particular purpose, nor any other express or implied warranty.</w:t>
      </w:r>
    </w:p>
    <w:p w14:paraId="7ED5CBE2" w14:textId="16169DBB" w:rsidR="00820319" w:rsidRPr="004027D7" w:rsidRDefault="00820319" w:rsidP="00820319">
      <w:pPr>
        <w:pStyle w:val="Default"/>
        <w:numPr>
          <w:ilvl w:val="1"/>
          <w:numId w:val="4"/>
        </w:numPr>
        <w:spacing w:line="312" w:lineRule="auto"/>
        <w:rPr>
          <w:sz w:val="22"/>
          <w:szCs w:val="22"/>
          <w:lang w:val="en-GB"/>
        </w:rPr>
      </w:pPr>
      <w:r w:rsidRPr="004027D7">
        <w:rPr>
          <w:sz w:val="22"/>
          <w:szCs w:val="22"/>
          <w:lang w:val="en-GB"/>
        </w:rPr>
        <w:t xml:space="preserve">The Recipient acknowledges that </w:t>
      </w:r>
      <w:proofErr w:type="spellStart"/>
      <w:r w:rsidRPr="004027D7">
        <w:rPr>
          <w:sz w:val="22"/>
          <w:szCs w:val="22"/>
          <w:lang w:val="en-GB"/>
        </w:rPr>
        <w:t>Karakter</w:t>
      </w:r>
      <w:proofErr w:type="spellEnd"/>
      <w:r w:rsidRPr="004027D7">
        <w:rPr>
          <w:sz w:val="22"/>
          <w:szCs w:val="22"/>
          <w:lang w:val="en-GB"/>
        </w:rPr>
        <w:t xml:space="preserve"> has no control over the use of the Data by the Recipient and agrees that </w:t>
      </w:r>
      <w:proofErr w:type="spellStart"/>
      <w:r w:rsidRPr="004027D7">
        <w:rPr>
          <w:sz w:val="22"/>
          <w:szCs w:val="22"/>
          <w:lang w:val="en-GB"/>
        </w:rPr>
        <w:t>Karakter</w:t>
      </w:r>
      <w:proofErr w:type="spellEnd"/>
      <w:r w:rsidRPr="004027D7">
        <w:rPr>
          <w:sz w:val="22"/>
          <w:szCs w:val="22"/>
          <w:lang w:val="en-GB"/>
        </w:rPr>
        <w:t xml:space="preserve"> shall not be held liable for such use, or for any resulting loss, claim, or damages, except in cases of gross negligence.</w:t>
      </w:r>
    </w:p>
    <w:p w14:paraId="21C0C079" w14:textId="77777777" w:rsidR="0099722C" w:rsidRPr="00D47C69" w:rsidRDefault="0099722C" w:rsidP="00A334F7">
      <w:pPr>
        <w:spacing w:after="0" w:line="312" w:lineRule="auto"/>
        <w:rPr>
          <w:lang w:val="en-GB"/>
        </w:rPr>
      </w:pPr>
    </w:p>
    <w:p w14:paraId="171BFA31" w14:textId="0C50B074" w:rsidR="00A334F7" w:rsidRPr="00D47C69" w:rsidRDefault="00A334F7" w:rsidP="00A334F7">
      <w:pPr>
        <w:pStyle w:val="Default"/>
        <w:numPr>
          <w:ilvl w:val="0"/>
          <w:numId w:val="4"/>
        </w:numPr>
        <w:spacing w:line="312" w:lineRule="auto"/>
        <w:rPr>
          <w:b/>
          <w:bCs/>
          <w:sz w:val="22"/>
          <w:szCs w:val="22"/>
          <w:lang w:val="en-GB"/>
        </w:rPr>
      </w:pPr>
      <w:r w:rsidRPr="00D47C69">
        <w:rPr>
          <w:b/>
          <w:bCs/>
          <w:sz w:val="22"/>
          <w:szCs w:val="22"/>
          <w:lang w:val="en-GB"/>
        </w:rPr>
        <w:t xml:space="preserve">Amendment, Extension and Termination </w:t>
      </w:r>
    </w:p>
    <w:p w14:paraId="13AF87A0" w14:textId="2B2C4F9D" w:rsidR="00820319" w:rsidRPr="004027D7" w:rsidRDefault="00820319" w:rsidP="00820319">
      <w:pPr>
        <w:pStyle w:val="Default"/>
        <w:numPr>
          <w:ilvl w:val="1"/>
          <w:numId w:val="4"/>
        </w:numPr>
        <w:spacing w:line="312" w:lineRule="auto"/>
        <w:rPr>
          <w:sz w:val="22"/>
          <w:szCs w:val="22"/>
          <w:lang w:val="en-GB"/>
        </w:rPr>
      </w:pPr>
      <w:r w:rsidRPr="004027D7">
        <w:rPr>
          <w:sz w:val="22"/>
          <w:szCs w:val="22"/>
          <w:lang w:val="en-GB"/>
        </w:rPr>
        <w:t>Any amendments to this Agreement, including extensions, shall only be valid if made in writing and signed by authorized representatives of both Parties.</w:t>
      </w:r>
    </w:p>
    <w:p w14:paraId="4FF2CC9B" w14:textId="67866F4A" w:rsidR="00820319" w:rsidRPr="004027D7" w:rsidRDefault="00820319" w:rsidP="00820319">
      <w:pPr>
        <w:pStyle w:val="Default"/>
        <w:numPr>
          <w:ilvl w:val="1"/>
          <w:numId w:val="4"/>
        </w:numPr>
        <w:spacing w:line="312" w:lineRule="auto"/>
        <w:rPr>
          <w:sz w:val="22"/>
          <w:szCs w:val="22"/>
          <w:lang w:val="en-GB"/>
        </w:rPr>
      </w:pPr>
      <w:r w:rsidRPr="004027D7">
        <w:rPr>
          <w:sz w:val="22"/>
          <w:szCs w:val="22"/>
          <w:lang w:val="en-GB"/>
        </w:rPr>
        <w:t>Either Party may terminate this Agreement with sixty (60) days’ prior written notice to the other Party.</w:t>
      </w:r>
    </w:p>
    <w:p w14:paraId="2D3233F6" w14:textId="66603FCE" w:rsidR="00820319" w:rsidRPr="004027D7" w:rsidRDefault="00820319" w:rsidP="00820319">
      <w:pPr>
        <w:pStyle w:val="Default"/>
        <w:numPr>
          <w:ilvl w:val="1"/>
          <w:numId w:val="4"/>
        </w:numPr>
        <w:spacing w:line="312" w:lineRule="auto"/>
        <w:rPr>
          <w:sz w:val="22"/>
          <w:szCs w:val="22"/>
          <w:lang w:val="en-GB"/>
        </w:rPr>
      </w:pPr>
      <w:r w:rsidRPr="004027D7">
        <w:rPr>
          <w:sz w:val="22"/>
          <w:szCs w:val="22"/>
          <w:lang w:val="en-GB"/>
        </w:rPr>
        <w:t>Upon completion of the Research Project or upon expiration or termination of this Agreement</w:t>
      </w:r>
      <w:r w:rsidR="00F77BD8">
        <w:rPr>
          <w:sz w:val="22"/>
          <w:szCs w:val="22"/>
          <w:lang w:val="en-GB"/>
        </w:rPr>
        <w:t>-</w:t>
      </w:r>
      <w:r w:rsidRPr="004027D7">
        <w:rPr>
          <w:sz w:val="22"/>
          <w:szCs w:val="22"/>
          <w:lang w:val="en-GB"/>
        </w:rPr>
        <w:t>whichever comes first</w:t>
      </w:r>
      <w:r w:rsidR="00F77BD8">
        <w:rPr>
          <w:sz w:val="22"/>
          <w:szCs w:val="22"/>
          <w:lang w:val="en-GB"/>
        </w:rPr>
        <w:t>-</w:t>
      </w:r>
      <w:r w:rsidRPr="004027D7">
        <w:rPr>
          <w:sz w:val="22"/>
          <w:szCs w:val="22"/>
          <w:lang w:val="en-GB"/>
        </w:rPr>
        <w:t xml:space="preserve">any Data shall be returned to </w:t>
      </w:r>
      <w:proofErr w:type="spellStart"/>
      <w:r w:rsidRPr="004027D7">
        <w:rPr>
          <w:sz w:val="22"/>
          <w:szCs w:val="22"/>
          <w:lang w:val="en-GB"/>
        </w:rPr>
        <w:t>Karakter</w:t>
      </w:r>
      <w:proofErr w:type="spellEnd"/>
      <w:r w:rsidRPr="004027D7">
        <w:rPr>
          <w:sz w:val="22"/>
          <w:szCs w:val="22"/>
          <w:lang w:val="en-GB"/>
        </w:rPr>
        <w:t xml:space="preserve">, destroyed, or otherwise handled in accordance with </w:t>
      </w:r>
      <w:proofErr w:type="spellStart"/>
      <w:r w:rsidRPr="004027D7">
        <w:rPr>
          <w:sz w:val="22"/>
          <w:szCs w:val="22"/>
          <w:lang w:val="en-GB"/>
        </w:rPr>
        <w:t>Karakter’s</w:t>
      </w:r>
      <w:proofErr w:type="spellEnd"/>
      <w:r w:rsidRPr="004027D7">
        <w:rPr>
          <w:sz w:val="22"/>
          <w:szCs w:val="22"/>
          <w:lang w:val="en-GB"/>
        </w:rPr>
        <w:t xml:space="preserve"> instructions.</w:t>
      </w:r>
    </w:p>
    <w:p w14:paraId="2903C062" w14:textId="77777777" w:rsidR="00A334F7" w:rsidRPr="00D47C69" w:rsidRDefault="00A334F7" w:rsidP="00A334F7">
      <w:pPr>
        <w:pStyle w:val="Default"/>
        <w:spacing w:line="312" w:lineRule="auto"/>
        <w:rPr>
          <w:sz w:val="22"/>
          <w:szCs w:val="22"/>
          <w:lang w:val="en-GB"/>
        </w:rPr>
      </w:pPr>
    </w:p>
    <w:p w14:paraId="7F2F64D3" w14:textId="2D88AD8A" w:rsidR="00A334F7" w:rsidRPr="00D47C69" w:rsidRDefault="00A334F7" w:rsidP="00A334F7">
      <w:pPr>
        <w:pStyle w:val="Default"/>
        <w:numPr>
          <w:ilvl w:val="0"/>
          <w:numId w:val="4"/>
        </w:numPr>
        <w:spacing w:line="312" w:lineRule="auto"/>
        <w:rPr>
          <w:b/>
          <w:bCs/>
          <w:sz w:val="22"/>
          <w:szCs w:val="22"/>
          <w:lang w:val="en-GB"/>
        </w:rPr>
      </w:pPr>
      <w:r w:rsidRPr="00D47C69">
        <w:rPr>
          <w:b/>
          <w:bCs/>
          <w:sz w:val="22"/>
          <w:szCs w:val="22"/>
          <w:lang w:val="en-GB"/>
        </w:rPr>
        <w:t xml:space="preserve">Miscellaneous </w:t>
      </w:r>
    </w:p>
    <w:p w14:paraId="0F74DC12" w14:textId="2C9A79A1" w:rsidR="00820319" w:rsidRPr="00820319" w:rsidRDefault="00820319" w:rsidP="00820319">
      <w:pPr>
        <w:pStyle w:val="Default"/>
        <w:numPr>
          <w:ilvl w:val="1"/>
          <w:numId w:val="4"/>
        </w:numPr>
        <w:spacing w:line="312" w:lineRule="auto"/>
        <w:rPr>
          <w:sz w:val="22"/>
          <w:szCs w:val="22"/>
          <w:lang w:val="en-GB"/>
        </w:rPr>
      </w:pPr>
      <w:r w:rsidRPr="00820319">
        <w:rPr>
          <w:sz w:val="22"/>
          <w:szCs w:val="22"/>
          <w:lang w:val="en-GB"/>
        </w:rPr>
        <w:t>Nothing in this Agreement shall be interpreted as establishing a partnership between the Parties, nor as authorizing one Party to act as an agent or bind the other Party, unless explicitly stated herein.</w:t>
      </w:r>
    </w:p>
    <w:p w14:paraId="3FB473B9" w14:textId="0BC1B858" w:rsidR="00820319" w:rsidRPr="00D47C69" w:rsidRDefault="00820319" w:rsidP="00820319">
      <w:pPr>
        <w:pStyle w:val="Default"/>
        <w:numPr>
          <w:ilvl w:val="1"/>
          <w:numId w:val="4"/>
        </w:numPr>
        <w:spacing w:line="312" w:lineRule="auto"/>
        <w:rPr>
          <w:sz w:val="22"/>
          <w:szCs w:val="22"/>
          <w:lang w:val="en-GB"/>
        </w:rPr>
      </w:pPr>
      <w:r w:rsidRPr="00820319">
        <w:rPr>
          <w:sz w:val="22"/>
          <w:szCs w:val="22"/>
          <w:lang w:val="en-GB"/>
        </w:rPr>
        <w:t xml:space="preserve">This Agreement shall be governed by the laws of The Netherlands. Any disputes shall be submitted to the competent court in the district of </w:t>
      </w:r>
      <w:r>
        <w:rPr>
          <w:sz w:val="22"/>
          <w:szCs w:val="22"/>
          <w:lang w:val="en-GB"/>
        </w:rPr>
        <w:t>Arnhem</w:t>
      </w:r>
      <w:r w:rsidRPr="00820319">
        <w:rPr>
          <w:sz w:val="22"/>
          <w:szCs w:val="22"/>
          <w:lang w:val="en-GB"/>
        </w:rPr>
        <w:t>.</w:t>
      </w:r>
    </w:p>
    <w:p w14:paraId="3F1B7448" w14:textId="77777777" w:rsidR="00A334F7" w:rsidRPr="00D47C69" w:rsidRDefault="00A334F7" w:rsidP="00A334F7">
      <w:pPr>
        <w:pStyle w:val="Default"/>
        <w:spacing w:line="312" w:lineRule="auto"/>
        <w:rPr>
          <w:b/>
          <w:bCs/>
          <w:sz w:val="22"/>
          <w:szCs w:val="22"/>
          <w:lang w:val="en-GB"/>
        </w:rPr>
      </w:pPr>
    </w:p>
    <w:p w14:paraId="2105779A" w14:textId="6877F1AF" w:rsidR="00A334F7" w:rsidRPr="00D47C69" w:rsidRDefault="00A334F7" w:rsidP="00A334F7">
      <w:pPr>
        <w:pStyle w:val="Default"/>
        <w:numPr>
          <w:ilvl w:val="0"/>
          <w:numId w:val="4"/>
        </w:numPr>
        <w:spacing w:line="312" w:lineRule="auto"/>
        <w:rPr>
          <w:b/>
          <w:bCs/>
          <w:sz w:val="22"/>
          <w:szCs w:val="22"/>
          <w:lang w:val="en-GB"/>
        </w:rPr>
      </w:pPr>
      <w:r w:rsidRPr="00D47C69">
        <w:rPr>
          <w:b/>
          <w:bCs/>
          <w:sz w:val="22"/>
          <w:szCs w:val="22"/>
          <w:lang w:val="en-GB"/>
        </w:rPr>
        <w:t xml:space="preserve">Term of Agreement </w:t>
      </w:r>
    </w:p>
    <w:p w14:paraId="69CA1A3F" w14:textId="75DD256A" w:rsidR="00A334F7" w:rsidRPr="00D47C69" w:rsidRDefault="00820319" w:rsidP="00A334F7">
      <w:pPr>
        <w:pStyle w:val="Default"/>
        <w:spacing w:line="312" w:lineRule="auto"/>
        <w:rPr>
          <w:sz w:val="22"/>
          <w:szCs w:val="22"/>
          <w:lang w:val="en-GB"/>
        </w:rPr>
      </w:pPr>
      <w:r w:rsidRPr="00820319">
        <w:rPr>
          <w:sz w:val="22"/>
          <w:szCs w:val="22"/>
          <w:lang w:val="en-GB"/>
        </w:rPr>
        <w:t xml:space="preserve">This Agreement shall remain in full force and effect from the date of signature by the Parties and for a duration of </w:t>
      </w:r>
      <w:r w:rsidRPr="00820319">
        <w:rPr>
          <w:sz w:val="22"/>
          <w:szCs w:val="22"/>
          <w:highlight w:val="yellow"/>
          <w:lang w:val="en-GB"/>
        </w:rPr>
        <w:t>[…]</w:t>
      </w:r>
      <w:r w:rsidRPr="00820319">
        <w:rPr>
          <w:sz w:val="22"/>
          <w:szCs w:val="22"/>
          <w:lang w:val="en-GB"/>
        </w:rPr>
        <w:t xml:space="preserve"> year(s). It may be renewed upon mutual agreement.</w:t>
      </w:r>
    </w:p>
    <w:p w14:paraId="503929D0" w14:textId="7E6C68CB" w:rsidR="0099722C" w:rsidRPr="00D47C69" w:rsidRDefault="0099722C">
      <w:pPr>
        <w:rPr>
          <w:rFonts w:ascii="Calibri" w:hAnsi="Calibri" w:cs="Calibri"/>
          <w:color w:val="000000"/>
          <w:lang w:val="en-GB"/>
        </w:rPr>
      </w:pPr>
    </w:p>
    <w:p w14:paraId="291CA7C2" w14:textId="4C99DC50" w:rsidR="0099722C" w:rsidRPr="00D47C69" w:rsidRDefault="0099722C" w:rsidP="00A334F7">
      <w:pPr>
        <w:pStyle w:val="Default"/>
        <w:spacing w:line="312" w:lineRule="auto"/>
        <w:rPr>
          <w:sz w:val="22"/>
          <w:szCs w:val="22"/>
          <w:lang w:val="en-GB"/>
        </w:rPr>
      </w:pPr>
      <w:r w:rsidRPr="00D47C69">
        <w:rPr>
          <w:sz w:val="22"/>
          <w:szCs w:val="22"/>
          <w:lang w:val="en-GB"/>
        </w:rPr>
        <w:t xml:space="preserve">This Agreement is duly signed on behalf of the Parties as follows: </w:t>
      </w:r>
    </w:p>
    <w:p w14:paraId="38628467" w14:textId="01C959E6" w:rsidR="0099722C" w:rsidRPr="00D47C69" w:rsidRDefault="0099722C" w:rsidP="00A334F7">
      <w:pPr>
        <w:pStyle w:val="Default"/>
        <w:spacing w:line="312" w:lineRule="auto"/>
        <w:rPr>
          <w:sz w:val="22"/>
          <w:szCs w:val="22"/>
          <w:lang w:val="en-GB"/>
        </w:rPr>
      </w:pPr>
    </w:p>
    <w:p w14:paraId="32C58431" w14:textId="094712AC" w:rsidR="0099722C" w:rsidRPr="00D47C69" w:rsidRDefault="0099722C" w:rsidP="0099722C">
      <w:pPr>
        <w:tabs>
          <w:tab w:val="left" w:pos="3923"/>
        </w:tabs>
        <w:autoSpaceDE w:val="0"/>
        <w:autoSpaceDN w:val="0"/>
        <w:adjustRightInd w:val="0"/>
        <w:spacing w:after="0" w:line="240" w:lineRule="auto"/>
        <w:rPr>
          <w:rFonts w:ascii="Calibri" w:hAnsi="Calibri" w:cs="Calibri"/>
          <w:color w:val="000000"/>
        </w:rPr>
      </w:pPr>
      <w:proofErr w:type="spellStart"/>
      <w:r w:rsidRPr="00D47C69">
        <w:rPr>
          <w:rFonts w:ascii="Calibri" w:hAnsi="Calibri" w:cs="Calibri"/>
          <w:color w:val="000000"/>
        </w:rPr>
        <w:t>Signed</w:t>
      </w:r>
      <w:proofErr w:type="spellEnd"/>
      <w:r w:rsidRPr="00D47C69">
        <w:rPr>
          <w:rFonts w:ascii="Calibri" w:hAnsi="Calibri" w:cs="Calibri"/>
          <w:color w:val="000000"/>
        </w:rPr>
        <w:t xml:space="preserve"> </w:t>
      </w:r>
      <w:proofErr w:type="spellStart"/>
      <w:r w:rsidRPr="00D47C69">
        <w:rPr>
          <w:rFonts w:ascii="Calibri" w:hAnsi="Calibri" w:cs="Calibri"/>
          <w:color w:val="000000"/>
        </w:rPr>
        <w:t>for</w:t>
      </w:r>
      <w:proofErr w:type="spellEnd"/>
      <w:r w:rsidRPr="00D47C69">
        <w:rPr>
          <w:rFonts w:ascii="Calibri" w:hAnsi="Calibri" w:cs="Calibri"/>
          <w:color w:val="000000"/>
        </w:rPr>
        <w:t xml:space="preserve"> </w:t>
      </w:r>
      <w:proofErr w:type="spellStart"/>
      <w:r w:rsidRPr="00D47C69">
        <w:rPr>
          <w:rFonts w:ascii="Calibri" w:hAnsi="Calibri" w:cs="Calibri"/>
          <w:color w:val="000000"/>
        </w:rPr>
        <w:t>and</w:t>
      </w:r>
      <w:proofErr w:type="spellEnd"/>
      <w:r w:rsidRPr="00D47C69">
        <w:rPr>
          <w:rFonts w:ascii="Calibri" w:hAnsi="Calibri" w:cs="Calibri"/>
          <w:color w:val="000000"/>
        </w:rPr>
        <w:t xml:space="preserve"> on </w:t>
      </w:r>
      <w:proofErr w:type="spellStart"/>
      <w:r w:rsidRPr="00D47C69">
        <w:rPr>
          <w:rFonts w:ascii="Calibri" w:hAnsi="Calibri" w:cs="Calibri"/>
          <w:color w:val="000000"/>
        </w:rPr>
        <w:t>behalf</w:t>
      </w:r>
      <w:proofErr w:type="spellEnd"/>
      <w:r w:rsidRPr="00D47C69">
        <w:rPr>
          <w:rFonts w:ascii="Calibri" w:hAnsi="Calibri" w:cs="Calibri"/>
          <w:color w:val="000000"/>
        </w:rPr>
        <w:t xml:space="preserve"> of </w:t>
      </w:r>
      <w:proofErr w:type="spellStart"/>
      <w:r w:rsidRPr="00D47C69">
        <w:rPr>
          <w:rFonts w:ascii="Calibri" w:hAnsi="Calibri" w:cs="Calibri"/>
          <w:color w:val="000000"/>
        </w:rPr>
        <w:t>Recipient</w:t>
      </w:r>
      <w:proofErr w:type="spellEnd"/>
      <w:r w:rsidRPr="00D47C69">
        <w:rPr>
          <w:rFonts w:ascii="Calibri" w:hAnsi="Calibri" w:cs="Calibri"/>
          <w:color w:val="000000"/>
        </w:rPr>
        <w:t xml:space="preserve">: </w:t>
      </w:r>
      <w:r w:rsidRPr="00D47C69">
        <w:rPr>
          <w:rFonts w:ascii="Calibri" w:hAnsi="Calibri" w:cs="Calibri"/>
          <w:color w:val="000000"/>
        </w:rPr>
        <w:tab/>
      </w:r>
      <w:r w:rsidRPr="00D47C69">
        <w:rPr>
          <w:rFonts w:ascii="Calibri" w:hAnsi="Calibri" w:cs="Calibri"/>
          <w:color w:val="000000"/>
        </w:rPr>
        <w:tab/>
      </w:r>
      <w:proofErr w:type="spellStart"/>
      <w:r w:rsidRPr="00D47C69">
        <w:rPr>
          <w:rFonts w:ascii="Calibri" w:hAnsi="Calibri" w:cs="Calibri"/>
          <w:color w:val="000000"/>
        </w:rPr>
        <w:t>Signed</w:t>
      </w:r>
      <w:proofErr w:type="spellEnd"/>
      <w:r w:rsidRPr="00D47C69">
        <w:rPr>
          <w:rFonts w:ascii="Calibri" w:hAnsi="Calibri" w:cs="Calibri"/>
          <w:color w:val="000000"/>
        </w:rPr>
        <w:t xml:space="preserve"> </w:t>
      </w:r>
      <w:proofErr w:type="spellStart"/>
      <w:r w:rsidRPr="00D47C69">
        <w:rPr>
          <w:rFonts w:ascii="Calibri" w:hAnsi="Calibri" w:cs="Calibri"/>
          <w:color w:val="000000"/>
        </w:rPr>
        <w:t>for</w:t>
      </w:r>
      <w:proofErr w:type="spellEnd"/>
      <w:r w:rsidRPr="00D47C69">
        <w:rPr>
          <w:rFonts w:ascii="Calibri" w:hAnsi="Calibri" w:cs="Calibri"/>
          <w:color w:val="000000"/>
        </w:rPr>
        <w:t xml:space="preserve"> </w:t>
      </w:r>
      <w:proofErr w:type="spellStart"/>
      <w:r w:rsidRPr="00D47C69">
        <w:rPr>
          <w:rFonts w:ascii="Calibri" w:hAnsi="Calibri" w:cs="Calibri"/>
          <w:color w:val="000000"/>
        </w:rPr>
        <w:t>and</w:t>
      </w:r>
      <w:proofErr w:type="spellEnd"/>
      <w:r w:rsidRPr="00D47C69">
        <w:rPr>
          <w:rFonts w:ascii="Calibri" w:hAnsi="Calibri" w:cs="Calibri"/>
          <w:color w:val="000000"/>
        </w:rPr>
        <w:t xml:space="preserve"> on </w:t>
      </w:r>
      <w:proofErr w:type="spellStart"/>
      <w:r w:rsidRPr="00D47C69">
        <w:rPr>
          <w:rFonts w:ascii="Calibri" w:hAnsi="Calibri" w:cs="Calibri"/>
          <w:color w:val="000000"/>
        </w:rPr>
        <w:t>behalf</w:t>
      </w:r>
      <w:proofErr w:type="spellEnd"/>
      <w:r w:rsidRPr="00D47C69">
        <w:rPr>
          <w:rFonts w:ascii="Calibri" w:hAnsi="Calibri" w:cs="Calibri"/>
          <w:color w:val="000000"/>
        </w:rPr>
        <w:t xml:space="preserve"> of </w:t>
      </w:r>
      <w:r w:rsidR="00DB05BB" w:rsidRPr="00D47C69">
        <w:rPr>
          <w:b/>
          <w:bCs/>
          <w:lang w:val="en-GB"/>
        </w:rPr>
        <w:t>Karakter</w:t>
      </w:r>
      <w:r w:rsidRPr="00D47C69">
        <w:rPr>
          <w:rFonts w:ascii="Calibri" w:hAnsi="Calibri" w:cs="Calibri"/>
          <w:color w:val="000000"/>
        </w:rPr>
        <w:t xml:space="preserve">: </w:t>
      </w:r>
    </w:p>
    <w:p w14:paraId="248A7EAF" w14:textId="5E6D15C1" w:rsidR="0099722C" w:rsidRPr="00D47C69" w:rsidRDefault="0099722C" w:rsidP="00A334F7">
      <w:pPr>
        <w:pStyle w:val="Default"/>
        <w:spacing w:line="312" w:lineRule="auto"/>
        <w:rPr>
          <w:sz w:val="22"/>
          <w:szCs w:val="22"/>
          <w:lang w:val="en-GB"/>
        </w:rPr>
      </w:pPr>
    </w:p>
    <w:p w14:paraId="19E871AB" w14:textId="0333EA02" w:rsidR="0099722C" w:rsidRPr="00D47C69" w:rsidRDefault="0099722C" w:rsidP="00A334F7">
      <w:pPr>
        <w:pStyle w:val="Default"/>
        <w:spacing w:line="312" w:lineRule="auto"/>
        <w:rPr>
          <w:sz w:val="22"/>
          <w:szCs w:val="22"/>
          <w:lang w:val="en-GB"/>
        </w:rPr>
      </w:pPr>
    </w:p>
    <w:p w14:paraId="79A51169" w14:textId="77777777" w:rsidR="0099722C" w:rsidRPr="00D47C69" w:rsidRDefault="0099722C" w:rsidP="00A334F7">
      <w:pPr>
        <w:pStyle w:val="Default"/>
        <w:spacing w:line="312" w:lineRule="auto"/>
        <w:rPr>
          <w:sz w:val="22"/>
          <w:szCs w:val="22"/>
          <w:lang w:val="en-GB"/>
        </w:rPr>
      </w:pPr>
    </w:p>
    <w:p w14:paraId="6EB0ACD0" w14:textId="74A93E05" w:rsidR="0099722C" w:rsidRPr="00D47C69" w:rsidRDefault="0099722C" w:rsidP="00A334F7">
      <w:pPr>
        <w:pStyle w:val="Default"/>
        <w:spacing w:line="312" w:lineRule="auto"/>
        <w:rPr>
          <w:sz w:val="22"/>
          <w:szCs w:val="22"/>
          <w:lang w:val="en-GB"/>
        </w:rPr>
      </w:pPr>
      <w:r w:rsidRPr="00D47C69">
        <w:rPr>
          <w:sz w:val="22"/>
          <w:szCs w:val="22"/>
          <w:lang w:val="en-GB"/>
        </w:rPr>
        <w:t>_____________________________</w:t>
      </w:r>
      <w:r w:rsidRPr="00D47C69">
        <w:rPr>
          <w:sz w:val="22"/>
          <w:szCs w:val="22"/>
          <w:lang w:val="en-GB"/>
        </w:rPr>
        <w:tab/>
      </w:r>
      <w:r w:rsidRPr="00D47C69">
        <w:rPr>
          <w:sz w:val="22"/>
          <w:szCs w:val="22"/>
          <w:lang w:val="en-GB"/>
        </w:rPr>
        <w:tab/>
        <w:t>_____________________________</w:t>
      </w:r>
    </w:p>
    <w:p w14:paraId="45B2D0E5" w14:textId="77777777" w:rsidR="0099722C" w:rsidRPr="00D47C69" w:rsidRDefault="0099722C" w:rsidP="0099722C">
      <w:pPr>
        <w:autoSpaceDE w:val="0"/>
        <w:autoSpaceDN w:val="0"/>
        <w:adjustRightInd w:val="0"/>
        <w:spacing w:after="0" w:line="240" w:lineRule="auto"/>
        <w:rPr>
          <w:rFonts w:ascii="Calibri" w:hAnsi="Calibri" w:cs="Calibri"/>
          <w:color w:val="000000"/>
        </w:rPr>
      </w:pPr>
    </w:p>
    <w:p w14:paraId="6606F06A" w14:textId="137F43F2" w:rsidR="0099722C" w:rsidRPr="00D47C69" w:rsidRDefault="0099722C" w:rsidP="0099722C">
      <w:pPr>
        <w:autoSpaceDE w:val="0"/>
        <w:autoSpaceDN w:val="0"/>
        <w:adjustRightInd w:val="0"/>
        <w:spacing w:after="0" w:line="240" w:lineRule="auto"/>
        <w:rPr>
          <w:rFonts w:ascii="Calibri" w:hAnsi="Calibri" w:cs="Calibri"/>
          <w:color w:val="000000"/>
        </w:rPr>
      </w:pPr>
    </w:p>
    <w:p w14:paraId="145E5D74" w14:textId="77777777" w:rsidR="0099722C" w:rsidRPr="00D47C69" w:rsidRDefault="0099722C" w:rsidP="0099722C">
      <w:pPr>
        <w:autoSpaceDE w:val="0"/>
        <w:autoSpaceDN w:val="0"/>
        <w:adjustRightInd w:val="0"/>
        <w:spacing w:after="0" w:line="240" w:lineRule="auto"/>
        <w:rPr>
          <w:rFonts w:ascii="Calibri" w:hAnsi="Calibri" w:cs="Calibri"/>
          <w:color w:val="000000"/>
        </w:rPr>
      </w:pPr>
    </w:p>
    <w:p w14:paraId="4B7EF68C" w14:textId="77777777" w:rsidR="0099722C" w:rsidRPr="00D47C69" w:rsidRDefault="0099722C" w:rsidP="0099722C">
      <w:pPr>
        <w:autoSpaceDE w:val="0"/>
        <w:autoSpaceDN w:val="0"/>
        <w:adjustRightInd w:val="0"/>
        <w:spacing w:after="0" w:line="240" w:lineRule="auto"/>
        <w:rPr>
          <w:rFonts w:ascii="Calibri" w:hAnsi="Calibri" w:cs="Calibri"/>
          <w:color w:val="000000"/>
        </w:rPr>
      </w:pPr>
      <w:r w:rsidRPr="00D47C69">
        <w:rPr>
          <w:rFonts w:ascii="Calibri" w:hAnsi="Calibri" w:cs="Calibri"/>
          <w:color w:val="000000"/>
        </w:rPr>
        <w:t xml:space="preserve">Name: </w:t>
      </w:r>
      <w:r w:rsidRPr="00D47C69">
        <w:rPr>
          <w:rFonts w:ascii="Calibri" w:hAnsi="Calibri" w:cs="Calibri"/>
          <w:color w:val="000000"/>
        </w:rPr>
        <w:tab/>
      </w:r>
      <w:r w:rsidRPr="00D47C69">
        <w:rPr>
          <w:rFonts w:ascii="Calibri" w:hAnsi="Calibri" w:cs="Calibri"/>
          <w:color w:val="000000"/>
        </w:rPr>
        <w:tab/>
      </w:r>
      <w:r w:rsidRPr="00D47C69">
        <w:rPr>
          <w:rFonts w:ascii="Calibri" w:hAnsi="Calibri" w:cs="Calibri"/>
          <w:color w:val="000000"/>
        </w:rPr>
        <w:tab/>
      </w:r>
      <w:r w:rsidRPr="00D47C69">
        <w:rPr>
          <w:rFonts w:ascii="Calibri" w:hAnsi="Calibri" w:cs="Calibri"/>
          <w:color w:val="000000"/>
        </w:rPr>
        <w:tab/>
      </w:r>
      <w:r w:rsidRPr="00D47C69">
        <w:rPr>
          <w:rFonts w:ascii="Calibri" w:hAnsi="Calibri" w:cs="Calibri"/>
          <w:color w:val="000000"/>
        </w:rPr>
        <w:tab/>
      </w:r>
      <w:r w:rsidRPr="00D47C69">
        <w:rPr>
          <w:rFonts w:ascii="Calibri" w:hAnsi="Calibri" w:cs="Calibri"/>
          <w:color w:val="000000"/>
        </w:rPr>
        <w:tab/>
        <w:t xml:space="preserve">Name: </w:t>
      </w:r>
    </w:p>
    <w:p w14:paraId="69B75B3D" w14:textId="1998A659" w:rsidR="0099722C" w:rsidRPr="00D47C69" w:rsidRDefault="00F77BD8" w:rsidP="0099722C">
      <w:pPr>
        <w:autoSpaceDE w:val="0"/>
        <w:autoSpaceDN w:val="0"/>
        <w:adjustRightInd w:val="0"/>
        <w:spacing w:after="0" w:line="240" w:lineRule="auto"/>
        <w:rPr>
          <w:rFonts w:ascii="Calibri" w:hAnsi="Calibri" w:cs="Calibri"/>
          <w:color w:val="000000"/>
        </w:rPr>
      </w:pPr>
      <w:proofErr w:type="spellStart"/>
      <w:r>
        <w:rPr>
          <w:rFonts w:ascii="Calibri" w:hAnsi="Calibri" w:cs="Calibri"/>
          <w:color w:val="000000"/>
        </w:rPr>
        <w:t>Function</w:t>
      </w:r>
      <w:proofErr w:type="spellEnd"/>
      <w:r w:rsidR="0099722C" w:rsidRPr="00D47C69">
        <w:rPr>
          <w:rFonts w:ascii="Calibri" w:hAnsi="Calibri" w:cs="Calibri"/>
          <w:color w:val="000000"/>
        </w:rPr>
        <w:t xml:space="preserve">: </w:t>
      </w:r>
      <w:r w:rsidR="0099722C" w:rsidRPr="00D47C69">
        <w:rPr>
          <w:rFonts w:ascii="Calibri" w:hAnsi="Calibri" w:cs="Calibri"/>
          <w:color w:val="000000"/>
        </w:rPr>
        <w:tab/>
      </w:r>
      <w:r w:rsidR="0099722C" w:rsidRPr="00D47C69">
        <w:rPr>
          <w:rFonts w:ascii="Calibri" w:hAnsi="Calibri" w:cs="Calibri"/>
          <w:color w:val="000000"/>
        </w:rPr>
        <w:tab/>
      </w:r>
      <w:r w:rsidR="0099722C" w:rsidRPr="00D47C69">
        <w:rPr>
          <w:rFonts w:ascii="Calibri" w:hAnsi="Calibri" w:cs="Calibri"/>
          <w:color w:val="000000"/>
        </w:rPr>
        <w:tab/>
      </w:r>
      <w:r w:rsidR="0099722C" w:rsidRPr="00D47C69">
        <w:rPr>
          <w:rFonts w:ascii="Calibri" w:hAnsi="Calibri" w:cs="Calibri"/>
          <w:color w:val="000000"/>
        </w:rPr>
        <w:tab/>
      </w:r>
      <w:r w:rsidR="0099722C" w:rsidRPr="00D47C69">
        <w:rPr>
          <w:rFonts w:ascii="Calibri" w:hAnsi="Calibri" w:cs="Calibri"/>
          <w:color w:val="000000"/>
        </w:rPr>
        <w:tab/>
      </w:r>
      <w:proofErr w:type="spellStart"/>
      <w:r>
        <w:rPr>
          <w:rFonts w:ascii="Calibri" w:hAnsi="Calibri" w:cs="Calibri"/>
          <w:color w:val="000000"/>
        </w:rPr>
        <w:t>Function</w:t>
      </w:r>
      <w:proofErr w:type="spellEnd"/>
      <w:r w:rsidR="0099722C" w:rsidRPr="00D47C69">
        <w:rPr>
          <w:rFonts w:ascii="Calibri" w:hAnsi="Calibri" w:cs="Calibri"/>
          <w:color w:val="000000"/>
        </w:rPr>
        <w:t xml:space="preserve">: </w:t>
      </w:r>
    </w:p>
    <w:p w14:paraId="496B2D86" w14:textId="7A729A5C" w:rsidR="004027D7" w:rsidRDefault="0099722C" w:rsidP="00F77BD8">
      <w:pPr>
        <w:autoSpaceDE w:val="0"/>
        <w:autoSpaceDN w:val="0"/>
        <w:adjustRightInd w:val="0"/>
        <w:spacing w:after="0" w:line="240" w:lineRule="auto"/>
        <w:rPr>
          <w:rFonts w:ascii="Calibri" w:hAnsi="Calibri" w:cs="Calibri"/>
          <w:color w:val="000000"/>
        </w:rPr>
      </w:pPr>
      <w:r w:rsidRPr="00D47C69">
        <w:rPr>
          <w:rFonts w:ascii="Calibri" w:hAnsi="Calibri" w:cs="Calibri"/>
          <w:color w:val="000000"/>
        </w:rPr>
        <w:t xml:space="preserve">Date: </w:t>
      </w:r>
      <w:r w:rsidRPr="00D47C69">
        <w:rPr>
          <w:rFonts w:ascii="Calibri" w:hAnsi="Calibri" w:cs="Calibri"/>
          <w:color w:val="000000"/>
        </w:rPr>
        <w:tab/>
      </w:r>
      <w:r w:rsidRPr="00D47C69">
        <w:rPr>
          <w:rFonts w:ascii="Calibri" w:hAnsi="Calibri" w:cs="Calibri"/>
          <w:color w:val="000000"/>
        </w:rPr>
        <w:tab/>
      </w:r>
      <w:r w:rsidRPr="00D47C69">
        <w:rPr>
          <w:rFonts w:ascii="Calibri" w:hAnsi="Calibri" w:cs="Calibri"/>
          <w:color w:val="000000"/>
        </w:rPr>
        <w:tab/>
      </w:r>
      <w:r w:rsidRPr="00D47C69">
        <w:rPr>
          <w:rFonts w:ascii="Calibri" w:hAnsi="Calibri" w:cs="Calibri"/>
          <w:color w:val="000000"/>
        </w:rPr>
        <w:tab/>
      </w:r>
      <w:r w:rsidRPr="00D47C69">
        <w:rPr>
          <w:rFonts w:ascii="Calibri" w:hAnsi="Calibri" w:cs="Calibri"/>
          <w:color w:val="000000"/>
        </w:rPr>
        <w:tab/>
      </w:r>
      <w:r w:rsidRPr="00D47C69">
        <w:rPr>
          <w:rFonts w:ascii="Calibri" w:hAnsi="Calibri" w:cs="Calibri"/>
          <w:color w:val="000000"/>
        </w:rPr>
        <w:tab/>
        <w:t xml:space="preserve">Date: </w:t>
      </w:r>
      <w:r w:rsidR="004027D7">
        <w:rPr>
          <w:rFonts w:ascii="Calibri" w:hAnsi="Calibri" w:cs="Calibri"/>
          <w:color w:val="000000"/>
        </w:rPr>
        <w:br w:type="page"/>
      </w:r>
    </w:p>
    <w:p w14:paraId="2426448A" w14:textId="1ED39408" w:rsidR="004027D7" w:rsidRDefault="004027D7" w:rsidP="0099722C">
      <w:pPr>
        <w:autoSpaceDE w:val="0"/>
        <w:autoSpaceDN w:val="0"/>
        <w:adjustRightInd w:val="0"/>
        <w:spacing w:after="0" w:line="240" w:lineRule="auto"/>
        <w:rPr>
          <w:lang w:val="en-GB"/>
        </w:rPr>
      </w:pPr>
      <w:r w:rsidRPr="00480D27">
        <w:rPr>
          <w:lang w:val="en-GB"/>
        </w:rPr>
        <w:lastRenderedPageBreak/>
        <w:t>Annex 1</w:t>
      </w:r>
      <w:r>
        <w:rPr>
          <w:lang w:val="en-GB"/>
        </w:rPr>
        <w:t>: D</w:t>
      </w:r>
      <w:r w:rsidRPr="00480D27">
        <w:rPr>
          <w:lang w:val="en-GB"/>
        </w:rPr>
        <w:t xml:space="preserve">escription of the </w:t>
      </w:r>
      <w:r w:rsidRPr="00A334F7">
        <w:rPr>
          <w:lang w:val="en-GB"/>
        </w:rPr>
        <w:t>Research Project</w:t>
      </w:r>
    </w:p>
    <w:p w14:paraId="7D6C7726" w14:textId="77777777" w:rsidR="004027D7" w:rsidRDefault="004027D7">
      <w:pPr>
        <w:rPr>
          <w:lang w:val="en-GB"/>
        </w:rPr>
      </w:pPr>
      <w:r>
        <w:rPr>
          <w:lang w:val="en-GB"/>
        </w:rPr>
        <w:br w:type="page"/>
      </w:r>
    </w:p>
    <w:p w14:paraId="136F4BD5" w14:textId="7D36E867" w:rsidR="0099722C" w:rsidRDefault="004027D7" w:rsidP="0099722C">
      <w:p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 xml:space="preserve">Annex 2: </w:t>
      </w:r>
      <w:proofErr w:type="spellStart"/>
      <w:r w:rsidRPr="004027D7">
        <w:rPr>
          <w:rFonts w:ascii="Calibri" w:hAnsi="Calibri" w:cs="Calibri"/>
          <w:color w:val="000000"/>
        </w:rPr>
        <w:t>Detailed</w:t>
      </w:r>
      <w:proofErr w:type="spellEnd"/>
      <w:r w:rsidRPr="004027D7">
        <w:rPr>
          <w:rFonts w:ascii="Calibri" w:hAnsi="Calibri" w:cs="Calibri"/>
          <w:color w:val="000000"/>
        </w:rPr>
        <w:t xml:space="preserve"> </w:t>
      </w:r>
      <w:proofErr w:type="spellStart"/>
      <w:r w:rsidRPr="004027D7">
        <w:rPr>
          <w:rFonts w:ascii="Calibri" w:hAnsi="Calibri" w:cs="Calibri"/>
          <w:color w:val="000000"/>
        </w:rPr>
        <w:t>Description</w:t>
      </w:r>
      <w:proofErr w:type="spellEnd"/>
      <w:r w:rsidRPr="004027D7">
        <w:rPr>
          <w:rFonts w:ascii="Calibri" w:hAnsi="Calibri" w:cs="Calibri"/>
          <w:color w:val="000000"/>
        </w:rPr>
        <w:t xml:space="preserve"> of Data</w:t>
      </w:r>
    </w:p>
    <w:p w14:paraId="3E7EB54C" w14:textId="1DFE0472" w:rsidR="004027D7" w:rsidRDefault="004027D7" w:rsidP="0099722C">
      <w:pPr>
        <w:autoSpaceDE w:val="0"/>
        <w:autoSpaceDN w:val="0"/>
        <w:adjustRightInd w:val="0"/>
        <w:spacing w:after="0" w:line="240" w:lineRule="auto"/>
        <w:rPr>
          <w:rFonts w:ascii="Calibri" w:hAnsi="Calibri" w:cs="Calibri"/>
          <w:color w:val="000000"/>
        </w:rPr>
      </w:pPr>
    </w:p>
    <w:p w14:paraId="34FD491B" w14:textId="77777777" w:rsidR="004027D7" w:rsidRPr="00D47C69" w:rsidRDefault="004027D7" w:rsidP="0099722C">
      <w:pPr>
        <w:autoSpaceDE w:val="0"/>
        <w:autoSpaceDN w:val="0"/>
        <w:adjustRightInd w:val="0"/>
        <w:spacing w:after="0" w:line="240" w:lineRule="auto"/>
        <w:rPr>
          <w:rFonts w:ascii="Calibri" w:hAnsi="Calibri" w:cs="Calibri"/>
          <w:color w:val="000000"/>
        </w:rPr>
      </w:pPr>
    </w:p>
    <w:sectPr w:rsidR="004027D7" w:rsidRPr="00D47C6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60AC5" w14:textId="77777777" w:rsidR="004027D7" w:rsidRDefault="004027D7" w:rsidP="00212A99">
      <w:pPr>
        <w:spacing w:after="0" w:line="240" w:lineRule="auto"/>
      </w:pPr>
      <w:r>
        <w:separator/>
      </w:r>
    </w:p>
  </w:endnote>
  <w:endnote w:type="continuationSeparator" w:id="0">
    <w:p w14:paraId="71E67FFF" w14:textId="77777777" w:rsidR="004027D7" w:rsidRDefault="004027D7" w:rsidP="00212A99">
      <w:pPr>
        <w:spacing w:after="0" w:line="240" w:lineRule="auto"/>
      </w:pPr>
      <w:r>
        <w:continuationSeparator/>
      </w:r>
    </w:p>
  </w:endnote>
  <w:endnote w:type="continuationNotice" w:id="1">
    <w:p w14:paraId="588CF974" w14:textId="77777777" w:rsidR="004027D7" w:rsidRDefault="004027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E2D7" w14:textId="77777777" w:rsidR="004027D7" w:rsidRDefault="004027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9B109" w14:textId="77777777" w:rsidR="004027D7" w:rsidRDefault="004027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0007" w14:textId="77777777" w:rsidR="004027D7" w:rsidRDefault="004027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2413D" w14:textId="77777777" w:rsidR="004027D7" w:rsidRDefault="004027D7" w:rsidP="00212A99">
      <w:pPr>
        <w:spacing w:after="0" w:line="240" w:lineRule="auto"/>
      </w:pPr>
      <w:r>
        <w:separator/>
      </w:r>
    </w:p>
  </w:footnote>
  <w:footnote w:type="continuationSeparator" w:id="0">
    <w:p w14:paraId="7C63AE94" w14:textId="77777777" w:rsidR="004027D7" w:rsidRDefault="004027D7" w:rsidP="00212A99">
      <w:pPr>
        <w:spacing w:after="0" w:line="240" w:lineRule="auto"/>
      </w:pPr>
      <w:r>
        <w:continuationSeparator/>
      </w:r>
    </w:p>
  </w:footnote>
  <w:footnote w:type="continuationNotice" w:id="1">
    <w:p w14:paraId="23BDBB78" w14:textId="77777777" w:rsidR="004027D7" w:rsidRDefault="004027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9C10D" w14:textId="77777777" w:rsidR="004027D7" w:rsidRDefault="004027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D078" w14:textId="0115D8D4" w:rsidR="00212A99" w:rsidRPr="00212A99" w:rsidRDefault="00212A99" w:rsidP="00212A99">
    <w:pPr>
      <w:pStyle w:val="Koptekst"/>
      <w:ind w:left="4536"/>
      <w:jc w:val="right"/>
      <w:rPr>
        <w:i/>
        <w:iCs/>
      </w:rPr>
    </w:pPr>
    <w:r>
      <w:rPr>
        <w:i/>
        <w:iCs/>
      </w:rPr>
      <w:t xml:space="preserve">Karakter Academie </w:t>
    </w:r>
    <w:r w:rsidRPr="00212A99">
      <w:rPr>
        <w:i/>
        <w:iCs/>
      </w:rPr>
      <w:t xml:space="preserve">Versie </w:t>
    </w:r>
    <w:r w:rsidR="00F77BD8">
      <w:rPr>
        <w:i/>
        <w:iCs/>
      </w:rPr>
      <w:t>2026-03-31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4C02" w14:textId="77777777" w:rsidR="004027D7" w:rsidRDefault="004027D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D7416"/>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94034A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DE6D4E"/>
    <w:multiLevelType w:val="hybridMultilevel"/>
    <w:tmpl w:val="2DD6D4C8"/>
    <w:lvl w:ilvl="0" w:tplc="9A842896">
      <w:start w:val="1"/>
      <w:numFmt w:val="lowerRoman"/>
      <w:lvlText w:val="(%1)"/>
      <w:lvlJc w:val="right"/>
      <w:pPr>
        <w:ind w:left="1512" w:hanging="360"/>
      </w:pPr>
      <w:rPr>
        <w:rFonts w:ascii="Calibri" w:eastAsiaTheme="minorHAnsi" w:hAnsi="Calibri" w:cs="Calibri"/>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3" w15:restartNumberingAfterBreak="0">
    <w:nsid w:val="311C4BAE"/>
    <w:multiLevelType w:val="multilevel"/>
    <w:tmpl w:val="A5066FA8"/>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42310FF0"/>
    <w:multiLevelType w:val="hybridMultilevel"/>
    <w:tmpl w:val="4614E7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5B61F43"/>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C0815F2"/>
    <w:multiLevelType w:val="multilevel"/>
    <w:tmpl w:val="0413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4CD00926"/>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6B06709"/>
    <w:multiLevelType w:val="hybridMultilevel"/>
    <w:tmpl w:val="07C0BB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A715D79"/>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C7E2913"/>
    <w:multiLevelType w:val="multilevel"/>
    <w:tmpl w:val="0413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70FC4390"/>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163441C"/>
    <w:multiLevelType w:val="hybridMultilevel"/>
    <w:tmpl w:val="201AFB08"/>
    <w:lvl w:ilvl="0" w:tplc="DCDC7F9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7541341"/>
    <w:multiLevelType w:val="hybridMultilevel"/>
    <w:tmpl w:val="AF8E556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AA31739"/>
    <w:multiLevelType w:val="multilevel"/>
    <w:tmpl w:val="0413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8"/>
  </w:num>
  <w:num w:numId="2">
    <w:abstractNumId w:val="0"/>
  </w:num>
  <w:num w:numId="3">
    <w:abstractNumId w:val="4"/>
  </w:num>
  <w:num w:numId="4">
    <w:abstractNumId w:val="9"/>
  </w:num>
  <w:num w:numId="5">
    <w:abstractNumId w:val="13"/>
  </w:num>
  <w:num w:numId="6">
    <w:abstractNumId w:val="3"/>
  </w:num>
  <w:num w:numId="7">
    <w:abstractNumId w:val="1"/>
  </w:num>
  <w:num w:numId="8">
    <w:abstractNumId w:val="6"/>
  </w:num>
  <w:num w:numId="9">
    <w:abstractNumId w:val="2"/>
  </w:num>
  <w:num w:numId="10">
    <w:abstractNumId w:val="12"/>
  </w:num>
  <w:num w:numId="11">
    <w:abstractNumId w:val="11"/>
  </w:num>
  <w:num w:numId="12">
    <w:abstractNumId w:val="14"/>
  </w:num>
  <w:num w:numId="13">
    <w:abstractNumId w:val="7"/>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F7"/>
    <w:rsid w:val="00103ABF"/>
    <w:rsid w:val="00212A99"/>
    <w:rsid w:val="002950A8"/>
    <w:rsid w:val="00394C97"/>
    <w:rsid w:val="004027D7"/>
    <w:rsid w:val="00480D27"/>
    <w:rsid w:val="00820319"/>
    <w:rsid w:val="008665DA"/>
    <w:rsid w:val="0099722C"/>
    <w:rsid w:val="00A334F7"/>
    <w:rsid w:val="00BC4A54"/>
    <w:rsid w:val="00D47C69"/>
    <w:rsid w:val="00DB05BB"/>
    <w:rsid w:val="00F77B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DB6B0"/>
  <w15:chartTrackingRefBased/>
  <w15:docId w15:val="{C8639022-AF19-41F2-A512-0E7AD013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A334F7"/>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qFormat/>
    <w:rsid w:val="00A334F7"/>
    <w:pPr>
      <w:ind w:left="720"/>
      <w:contextualSpacing/>
    </w:pPr>
  </w:style>
  <w:style w:type="paragraph" w:styleId="Koptekst">
    <w:name w:val="header"/>
    <w:basedOn w:val="Standaard"/>
    <w:link w:val="KoptekstChar"/>
    <w:uiPriority w:val="99"/>
    <w:unhideWhenUsed/>
    <w:rsid w:val="00212A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2A99"/>
  </w:style>
  <w:style w:type="paragraph" w:styleId="Voettekst">
    <w:name w:val="footer"/>
    <w:basedOn w:val="Standaard"/>
    <w:link w:val="VoettekstChar"/>
    <w:uiPriority w:val="99"/>
    <w:unhideWhenUsed/>
    <w:rsid w:val="00212A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2A99"/>
  </w:style>
  <w:style w:type="character" w:styleId="Verwijzingopmerking">
    <w:name w:val="annotation reference"/>
    <w:basedOn w:val="Standaardalinea-lettertype"/>
    <w:uiPriority w:val="99"/>
    <w:semiHidden/>
    <w:unhideWhenUsed/>
    <w:rsid w:val="00BC4A54"/>
    <w:rPr>
      <w:sz w:val="16"/>
      <w:szCs w:val="16"/>
    </w:rPr>
  </w:style>
  <w:style w:type="paragraph" w:styleId="Tekstopmerking">
    <w:name w:val="annotation text"/>
    <w:basedOn w:val="Standaard"/>
    <w:link w:val="TekstopmerkingChar"/>
    <w:uiPriority w:val="99"/>
    <w:semiHidden/>
    <w:unhideWhenUsed/>
    <w:rsid w:val="00BC4A5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C4A54"/>
    <w:rPr>
      <w:sz w:val="20"/>
      <w:szCs w:val="20"/>
    </w:rPr>
  </w:style>
  <w:style w:type="paragraph" w:styleId="Onderwerpvanopmerking">
    <w:name w:val="annotation subject"/>
    <w:basedOn w:val="Tekstopmerking"/>
    <w:next w:val="Tekstopmerking"/>
    <w:link w:val="OnderwerpvanopmerkingChar"/>
    <w:uiPriority w:val="99"/>
    <w:semiHidden/>
    <w:unhideWhenUsed/>
    <w:rsid w:val="00BC4A54"/>
    <w:rPr>
      <w:b/>
      <w:bCs/>
    </w:rPr>
  </w:style>
  <w:style w:type="character" w:customStyle="1" w:styleId="OnderwerpvanopmerkingChar">
    <w:name w:val="Onderwerp van opmerking Char"/>
    <w:basedOn w:val="TekstopmerkingChar"/>
    <w:link w:val="Onderwerpvanopmerking"/>
    <w:uiPriority w:val="99"/>
    <w:semiHidden/>
    <w:rsid w:val="00BC4A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911</Words>
  <Characters>5011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Klip</dc:creator>
  <cp:keywords/>
  <dc:description/>
  <cp:lastModifiedBy>Helen Klip</cp:lastModifiedBy>
  <cp:revision>2</cp:revision>
  <dcterms:created xsi:type="dcterms:W3CDTF">2026-03-31T12:06:00Z</dcterms:created>
  <dcterms:modified xsi:type="dcterms:W3CDTF">2026-03-31T12:06:00Z</dcterms:modified>
</cp:coreProperties>
</file>